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6B16" w:rsidRPr="001D0E07" w:rsidRDefault="00316B16" w:rsidP="004F02C6">
      <w:pPr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 w:rsidRPr="001D0E07">
        <w:rPr>
          <w:rFonts w:ascii="Times New Roman" w:hAnsi="Times New Roman" w:cs="Times New Roman"/>
          <w:b/>
          <w:bCs/>
          <w:sz w:val="28"/>
          <w:szCs w:val="28"/>
        </w:rPr>
        <w:t>МДК.03.01.</w:t>
      </w:r>
      <w:r w:rsidR="001D0E07" w:rsidRPr="001D0E0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1D0E07">
        <w:rPr>
          <w:rFonts w:ascii="Times New Roman" w:hAnsi="Times New Roman" w:cs="Times New Roman"/>
          <w:sz w:val="28"/>
          <w:szCs w:val="28"/>
        </w:rPr>
        <w:t>Эксплуатация</w:t>
      </w:r>
      <w:r w:rsidR="001D0E07" w:rsidRPr="001D0E07">
        <w:rPr>
          <w:rFonts w:ascii="Times New Roman" w:hAnsi="Times New Roman" w:cs="Times New Roman"/>
          <w:sz w:val="28"/>
          <w:szCs w:val="28"/>
        </w:rPr>
        <w:t xml:space="preserve"> </w:t>
      </w:r>
      <w:r w:rsidRPr="001D0E07">
        <w:rPr>
          <w:rFonts w:ascii="Times New Roman" w:hAnsi="Times New Roman" w:cs="Times New Roman"/>
          <w:sz w:val="28"/>
          <w:szCs w:val="28"/>
        </w:rPr>
        <w:t>и</w:t>
      </w:r>
      <w:r w:rsidR="001D0E07" w:rsidRPr="001D0E07">
        <w:rPr>
          <w:rFonts w:ascii="Times New Roman" w:hAnsi="Times New Roman" w:cs="Times New Roman"/>
          <w:sz w:val="28"/>
          <w:szCs w:val="28"/>
        </w:rPr>
        <w:t xml:space="preserve"> </w:t>
      </w:r>
      <w:r w:rsidRPr="001D0E07">
        <w:rPr>
          <w:rFonts w:ascii="Times New Roman" w:hAnsi="Times New Roman" w:cs="Times New Roman"/>
          <w:sz w:val="28"/>
          <w:szCs w:val="28"/>
        </w:rPr>
        <w:t>ремонт</w:t>
      </w:r>
      <w:r w:rsidR="001D0E07" w:rsidRPr="001D0E07">
        <w:rPr>
          <w:rFonts w:ascii="Times New Roman" w:hAnsi="Times New Roman" w:cs="Times New Roman"/>
          <w:sz w:val="28"/>
          <w:szCs w:val="28"/>
        </w:rPr>
        <w:t xml:space="preserve"> </w:t>
      </w:r>
      <w:r w:rsidRPr="001D0E07">
        <w:rPr>
          <w:rFonts w:ascii="Times New Roman" w:hAnsi="Times New Roman" w:cs="Times New Roman"/>
          <w:sz w:val="28"/>
          <w:szCs w:val="28"/>
        </w:rPr>
        <w:t>электротехнических</w:t>
      </w:r>
      <w:r w:rsidR="001D0E07" w:rsidRPr="001D0E07">
        <w:rPr>
          <w:rFonts w:ascii="Times New Roman" w:hAnsi="Times New Roman" w:cs="Times New Roman"/>
          <w:sz w:val="28"/>
          <w:szCs w:val="28"/>
        </w:rPr>
        <w:t xml:space="preserve"> </w:t>
      </w:r>
      <w:r w:rsidRPr="001D0E07">
        <w:rPr>
          <w:rFonts w:ascii="Times New Roman" w:hAnsi="Times New Roman" w:cs="Times New Roman"/>
          <w:sz w:val="28"/>
          <w:szCs w:val="28"/>
        </w:rPr>
        <w:t>изделий</w:t>
      </w:r>
    </w:p>
    <w:p w:rsidR="004F02C6" w:rsidRPr="001D0E07" w:rsidRDefault="004F02C6" w:rsidP="004F02C6">
      <w:pPr>
        <w:pStyle w:val="a4"/>
        <w:numPr>
          <w:ilvl w:val="0"/>
          <w:numId w:val="2"/>
        </w:numPr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 w:rsidRPr="001D0E07">
        <w:rPr>
          <w:rFonts w:ascii="Times New Roman" w:hAnsi="Times New Roman" w:cs="Times New Roman"/>
          <w:sz w:val="28"/>
          <w:szCs w:val="28"/>
        </w:rPr>
        <w:t>Дата</w:t>
      </w:r>
      <w:r w:rsidR="001D0E07" w:rsidRPr="001D0E07">
        <w:rPr>
          <w:rFonts w:ascii="Times New Roman" w:hAnsi="Times New Roman" w:cs="Times New Roman"/>
          <w:sz w:val="28"/>
          <w:szCs w:val="28"/>
        </w:rPr>
        <w:t xml:space="preserve"> </w:t>
      </w:r>
      <w:r w:rsidRPr="001D0E07">
        <w:rPr>
          <w:rFonts w:ascii="Times New Roman" w:hAnsi="Times New Roman" w:cs="Times New Roman"/>
          <w:sz w:val="28"/>
          <w:szCs w:val="28"/>
        </w:rPr>
        <w:t>проведения:</w:t>
      </w:r>
      <w:r w:rsidR="001D0E07" w:rsidRPr="001D0E07">
        <w:rPr>
          <w:rFonts w:ascii="Times New Roman" w:hAnsi="Times New Roman" w:cs="Times New Roman"/>
          <w:sz w:val="28"/>
          <w:szCs w:val="28"/>
        </w:rPr>
        <w:t xml:space="preserve"> </w:t>
      </w:r>
      <w:r w:rsidR="00765A2C" w:rsidRPr="001D0E07">
        <w:rPr>
          <w:rFonts w:ascii="Times New Roman" w:hAnsi="Times New Roman" w:cs="Times New Roman"/>
          <w:sz w:val="28"/>
          <w:szCs w:val="28"/>
        </w:rPr>
        <w:t>2</w:t>
      </w:r>
      <w:r w:rsidR="009847FD">
        <w:rPr>
          <w:rFonts w:ascii="Times New Roman" w:hAnsi="Times New Roman" w:cs="Times New Roman"/>
          <w:sz w:val="28"/>
          <w:szCs w:val="28"/>
        </w:rPr>
        <w:t>9</w:t>
      </w:r>
      <w:bookmarkStart w:id="0" w:name="_GoBack"/>
      <w:bookmarkEnd w:id="0"/>
      <w:r w:rsidR="009443E3" w:rsidRPr="001D0E07">
        <w:rPr>
          <w:rFonts w:ascii="Times New Roman" w:hAnsi="Times New Roman" w:cs="Times New Roman"/>
          <w:sz w:val="28"/>
          <w:szCs w:val="28"/>
        </w:rPr>
        <w:t>.</w:t>
      </w:r>
      <w:r w:rsidR="001D0E07" w:rsidRPr="001D0E07">
        <w:rPr>
          <w:rFonts w:ascii="Times New Roman" w:hAnsi="Times New Roman" w:cs="Times New Roman"/>
          <w:sz w:val="28"/>
          <w:szCs w:val="28"/>
        </w:rPr>
        <w:t>10</w:t>
      </w:r>
      <w:r w:rsidRPr="001D0E07">
        <w:rPr>
          <w:rFonts w:ascii="Times New Roman" w:hAnsi="Times New Roman" w:cs="Times New Roman"/>
          <w:sz w:val="28"/>
          <w:szCs w:val="28"/>
        </w:rPr>
        <w:t>.2020г;</w:t>
      </w:r>
    </w:p>
    <w:p w:rsidR="004F02C6" w:rsidRPr="001D0E07" w:rsidRDefault="004F02C6" w:rsidP="004F02C6">
      <w:pPr>
        <w:pStyle w:val="a4"/>
        <w:numPr>
          <w:ilvl w:val="0"/>
          <w:numId w:val="2"/>
        </w:numPr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 w:rsidRPr="001D0E07">
        <w:rPr>
          <w:rFonts w:ascii="Times New Roman" w:hAnsi="Times New Roman" w:cs="Times New Roman"/>
          <w:sz w:val="28"/>
          <w:szCs w:val="28"/>
        </w:rPr>
        <w:t>Номер</w:t>
      </w:r>
      <w:r w:rsidR="001D0E07" w:rsidRPr="001D0E07">
        <w:rPr>
          <w:rFonts w:ascii="Times New Roman" w:hAnsi="Times New Roman" w:cs="Times New Roman"/>
          <w:sz w:val="28"/>
          <w:szCs w:val="28"/>
        </w:rPr>
        <w:t xml:space="preserve"> </w:t>
      </w:r>
      <w:r w:rsidRPr="001D0E07">
        <w:rPr>
          <w:rFonts w:ascii="Times New Roman" w:hAnsi="Times New Roman" w:cs="Times New Roman"/>
          <w:sz w:val="28"/>
          <w:szCs w:val="28"/>
        </w:rPr>
        <w:t>занятия</w:t>
      </w:r>
      <w:r w:rsidR="001D0E07" w:rsidRPr="001D0E07">
        <w:rPr>
          <w:rFonts w:ascii="Times New Roman" w:hAnsi="Times New Roman" w:cs="Times New Roman"/>
          <w:sz w:val="28"/>
          <w:szCs w:val="28"/>
        </w:rPr>
        <w:t xml:space="preserve"> </w:t>
      </w:r>
      <w:r w:rsidRPr="001D0E07">
        <w:rPr>
          <w:rFonts w:ascii="Times New Roman" w:hAnsi="Times New Roman" w:cs="Times New Roman"/>
          <w:sz w:val="28"/>
          <w:szCs w:val="28"/>
        </w:rPr>
        <w:t>по</w:t>
      </w:r>
      <w:r w:rsidR="001D0E07" w:rsidRPr="001D0E07">
        <w:rPr>
          <w:rFonts w:ascii="Times New Roman" w:hAnsi="Times New Roman" w:cs="Times New Roman"/>
          <w:sz w:val="28"/>
          <w:szCs w:val="28"/>
        </w:rPr>
        <w:t xml:space="preserve"> </w:t>
      </w:r>
      <w:r w:rsidRPr="001D0E07">
        <w:rPr>
          <w:rFonts w:ascii="Times New Roman" w:hAnsi="Times New Roman" w:cs="Times New Roman"/>
          <w:sz w:val="28"/>
          <w:szCs w:val="28"/>
        </w:rPr>
        <w:t>рабочей</w:t>
      </w:r>
      <w:r w:rsidR="001D0E07" w:rsidRPr="001D0E07">
        <w:rPr>
          <w:rFonts w:ascii="Times New Roman" w:hAnsi="Times New Roman" w:cs="Times New Roman"/>
          <w:sz w:val="28"/>
          <w:szCs w:val="28"/>
        </w:rPr>
        <w:t xml:space="preserve"> </w:t>
      </w:r>
      <w:r w:rsidRPr="001D0E07">
        <w:rPr>
          <w:rFonts w:ascii="Times New Roman" w:hAnsi="Times New Roman" w:cs="Times New Roman"/>
          <w:sz w:val="28"/>
          <w:szCs w:val="28"/>
        </w:rPr>
        <w:t>программе:</w:t>
      </w:r>
      <w:r w:rsidR="001D0E07" w:rsidRPr="001D0E07">
        <w:rPr>
          <w:rFonts w:ascii="Times New Roman" w:hAnsi="Times New Roman" w:cs="Times New Roman"/>
          <w:sz w:val="28"/>
          <w:szCs w:val="28"/>
        </w:rPr>
        <w:t xml:space="preserve"> 32</w:t>
      </w:r>
      <w:r w:rsidRPr="001D0E07">
        <w:rPr>
          <w:rFonts w:ascii="Times New Roman" w:hAnsi="Times New Roman" w:cs="Times New Roman"/>
          <w:sz w:val="28"/>
          <w:szCs w:val="28"/>
        </w:rPr>
        <w:t>;</w:t>
      </w:r>
    </w:p>
    <w:p w:rsidR="00765A2C" w:rsidRPr="001D0E07" w:rsidRDefault="004F02C6" w:rsidP="00765A2C">
      <w:pPr>
        <w:pStyle w:val="a4"/>
        <w:numPr>
          <w:ilvl w:val="0"/>
          <w:numId w:val="2"/>
        </w:numPr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 w:rsidRPr="001D0E07">
        <w:rPr>
          <w:rFonts w:ascii="Times New Roman" w:hAnsi="Times New Roman" w:cs="Times New Roman"/>
          <w:sz w:val="28"/>
          <w:szCs w:val="28"/>
        </w:rPr>
        <w:t>Группа:</w:t>
      </w:r>
      <w:r w:rsidR="001D0E07" w:rsidRPr="001D0E07">
        <w:rPr>
          <w:rFonts w:ascii="Times New Roman" w:hAnsi="Times New Roman" w:cs="Times New Roman"/>
          <w:sz w:val="28"/>
          <w:szCs w:val="28"/>
        </w:rPr>
        <w:t xml:space="preserve"> </w:t>
      </w:r>
      <w:r w:rsidR="00316B16" w:rsidRPr="001D0E07">
        <w:rPr>
          <w:rFonts w:ascii="Times New Roman" w:hAnsi="Times New Roman" w:cs="Times New Roman"/>
          <w:sz w:val="28"/>
          <w:szCs w:val="28"/>
        </w:rPr>
        <w:t>2</w:t>
      </w:r>
      <w:r w:rsidR="00061BAB">
        <w:rPr>
          <w:rFonts w:ascii="Times New Roman" w:hAnsi="Times New Roman" w:cs="Times New Roman"/>
          <w:sz w:val="28"/>
          <w:szCs w:val="28"/>
        </w:rPr>
        <w:t>2</w:t>
      </w:r>
      <w:r w:rsidR="00316B16" w:rsidRPr="001D0E07">
        <w:rPr>
          <w:rFonts w:ascii="Times New Roman" w:hAnsi="Times New Roman" w:cs="Times New Roman"/>
          <w:sz w:val="28"/>
          <w:szCs w:val="28"/>
        </w:rPr>
        <w:t>-Э</w:t>
      </w:r>
      <w:r w:rsidRPr="001D0E07">
        <w:rPr>
          <w:rFonts w:ascii="Times New Roman" w:hAnsi="Times New Roman" w:cs="Times New Roman"/>
          <w:sz w:val="28"/>
          <w:szCs w:val="28"/>
        </w:rPr>
        <w:t>;</w:t>
      </w:r>
    </w:p>
    <w:p w:rsidR="008C5830" w:rsidRPr="001D0E07" w:rsidRDefault="004F02C6" w:rsidP="00765A2C">
      <w:pPr>
        <w:pStyle w:val="a4"/>
        <w:numPr>
          <w:ilvl w:val="0"/>
          <w:numId w:val="2"/>
        </w:numPr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 w:rsidRPr="001D0E07">
        <w:rPr>
          <w:rFonts w:ascii="Times New Roman" w:hAnsi="Times New Roman" w:cs="Times New Roman"/>
          <w:sz w:val="28"/>
          <w:szCs w:val="28"/>
        </w:rPr>
        <w:t>Тема:</w:t>
      </w:r>
      <w:r w:rsidR="001D0E07" w:rsidRPr="001D0E07">
        <w:rPr>
          <w:rFonts w:ascii="Times New Roman" w:hAnsi="Times New Roman" w:cs="Times New Roman"/>
          <w:sz w:val="28"/>
          <w:szCs w:val="28"/>
        </w:rPr>
        <w:t xml:space="preserve"> </w:t>
      </w:r>
      <w:r w:rsidRPr="001D0E07">
        <w:rPr>
          <w:rFonts w:ascii="Times New Roman" w:hAnsi="Times New Roman" w:cs="Times New Roman"/>
          <w:sz w:val="28"/>
          <w:szCs w:val="28"/>
        </w:rPr>
        <w:t>«</w:t>
      </w:r>
      <w:r w:rsidR="007626E4" w:rsidRPr="007626E4">
        <w:rPr>
          <w:rFonts w:ascii="Times New Roman" w:hAnsi="Times New Roman" w:cs="Times New Roman"/>
          <w:sz w:val="28"/>
          <w:szCs w:val="28"/>
        </w:rPr>
        <w:t>ЛР 7. Пуск асинхронных двигателей с короткозамкнутым ротором</w:t>
      </w:r>
      <w:r w:rsidR="00475031" w:rsidRPr="001D0E07">
        <w:rPr>
          <w:rFonts w:ascii="Times New Roman" w:hAnsi="Times New Roman" w:cs="Times New Roman"/>
          <w:sz w:val="28"/>
          <w:szCs w:val="28"/>
        </w:rPr>
        <w:t>»</w:t>
      </w:r>
      <w:r w:rsidR="009443E3" w:rsidRPr="001D0E07">
        <w:rPr>
          <w:rFonts w:ascii="Times New Roman" w:hAnsi="Times New Roman" w:cs="Times New Roman"/>
          <w:sz w:val="28"/>
          <w:szCs w:val="28"/>
        </w:rPr>
        <w:t>;</w:t>
      </w:r>
    </w:p>
    <w:p w:rsidR="00670510" w:rsidRPr="001D0E07" w:rsidRDefault="00765A2C" w:rsidP="00670510">
      <w:pPr>
        <w:pStyle w:val="a4"/>
        <w:numPr>
          <w:ilvl w:val="0"/>
          <w:numId w:val="2"/>
        </w:numPr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 w:rsidRPr="001D0E07">
        <w:rPr>
          <w:rFonts w:ascii="Times New Roman" w:hAnsi="Times New Roman" w:cs="Times New Roman"/>
          <w:sz w:val="28"/>
          <w:szCs w:val="28"/>
        </w:rPr>
        <w:t>Составить</w:t>
      </w:r>
      <w:r w:rsidR="001D0E07" w:rsidRPr="001D0E07">
        <w:rPr>
          <w:rFonts w:ascii="Times New Roman" w:hAnsi="Times New Roman" w:cs="Times New Roman"/>
          <w:sz w:val="28"/>
          <w:szCs w:val="28"/>
        </w:rPr>
        <w:t xml:space="preserve"> </w:t>
      </w:r>
      <w:r w:rsidRPr="001D0E07">
        <w:rPr>
          <w:rFonts w:ascii="Times New Roman" w:hAnsi="Times New Roman" w:cs="Times New Roman"/>
          <w:sz w:val="28"/>
          <w:szCs w:val="28"/>
        </w:rPr>
        <w:t>конспект</w:t>
      </w:r>
      <w:r w:rsidR="00670510" w:rsidRPr="001D0E07">
        <w:rPr>
          <w:rFonts w:ascii="Times New Roman" w:hAnsi="Times New Roman" w:cs="Times New Roman"/>
          <w:sz w:val="28"/>
          <w:szCs w:val="28"/>
        </w:rPr>
        <w:t>;</w:t>
      </w:r>
    </w:p>
    <w:p w:rsidR="007626E4" w:rsidRPr="007626E4" w:rsidRDefault="00000FFA" w:rsidP="007626E4">
      <w:pPr>
        <w:pStyle w:val="a4"/>
        <w:numPr>
          <w:ilvl w:val="0"/>
          <w:numId w:val="2"/>
        </w:numPr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 w:rsidRPr="001D0E07">
        <w:rPr>
          <w:rFonts w:ascii="Times New Roman" w:hAnsi="Times New Roman" w:cs="Times New Roman"/>
          <w:color w:val="FF0000"/>
          <w:sz w:val="28"/>
          <w:szCs w:val="28"/>
        </w:rPr>
        <w:t>Посмотреть</w:t>
      </w:r>
      <w:r w:rsidR="001D0E07" w:rsidRPr="001D0E07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1D0E07">
        <w:rPr>
          <w:rFonts w:ascii="Times New Roman" w:hAnsi="Times New Roman" w:cs="Times New Roman"/>
          <w:color w:val="FF0000"/>
          <w:sz w:val="28"/>
          <w:szCs w:val="28"/>
        </w:rPr>
        <w:t>видео</w:t>
      </w:r>
      <w:r w:rsidR="001D0E07" w:rsidRPr="001D0E07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1D0E07">
        <w:rPr>
          <w:rFonts w:ascii="Times New Roman" w:hAnsi="Times New Roman" w:cs="Times New Roman"/>
          <w:color w:val="FF0000"/>
          <w:sz w:val="28"/>
          <w:szCs w:val="28"/>
        </w:rPr>
        <w:t>по</w:t>
      </w:r>
      <w:r w:rsidR="001D0E07" w:rsidRPr="001D0E07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1D0E07">
        <w:rPr>
          <w:rFonts w:ascii="Times New Roman" w:hAnsi="Times New Roman" w:cs="Times New Roman"/>
          <w:color w:val="FF0000"/>
          <w:sz w:val="28"/>
          <w:szCs w:val="28"/>
        </w:rPr>
        <w:t>теме:</w:t>
      </w:r>
      <w:r w:rsidR="001D0E07" w:rsidRPr="001D0E07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p w:rsidR="00F17449" w:rsidRPr="007626E4" w:rsidRDefault="007626E4" w:rsidP="007626E4">
      <w:pPr>
        <w:pStyle w:val="a4"/>
        <w:spacing w:after="200" w:line="276" w:lineRule="auto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6.1.</w:t>
      </w:r>
      <w:hyperlink r:id="rId6" w:history="1">
        <w:r w:rsidRPr="007626E4">
          <w:rPr>
            <w:rStyle w:val="a3"/>
            <w:rFonts w:ascii="Times New Roman" w:hAnsi="Times New Roman" w:cs="Times New Roman"/>
            <w:sz w:val="28"/>
            <w:szCs w:val="28"/>
          </w:rPr>
          <w:t>https://yandex.ru/video/preview/?filmId=9239498844578269333&amp;from=tabbar&amp;text=Лабораторная+работа+Пуск+асинхронных+двигателей+с+короткозамкнутым+ротором</w:t>
        </w:r>
      </w:hyperlink>
      <w:r w:rsidRPr="007626E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626E4" w:rsidRPr="007626E4" w:rsidRDefault="007626E4" w:rsidP="007626E4">
      <w:pPr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6.2 </w:t>
      </w:r>
      <w:hyperlink r:id="rId7" w:history="1">
        <w:r w:rsidRPr="00836402">
          <w:rPr>
            <w:rStyle w:val="a3"/>
            <w:rFonts w:ascii="Times New Roman" w:hAnsi="Times New Roman" w:cs="Times New Roman"/>
            <w:sz w:val="28"/>
            <w:szCs w:val="28"/>
          </w:rPr>
          <w:t>https://www.youtube.com/watch?v=mwDK-U3pT8I&amp;feature=emb_title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C5830" w:rsidRPr="001D0E07" w:rsidRDefault="00670510" w:rsidP="00F17449">
      <w:pPr>
        <w:pStyle w:val="a4"/>
        <w:numPr>
          <w:ilvl w:val="0"/>
          <w:numId w:val="2"/>
        </w:numPr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7626E4">
        <w:rPr>
          <w:rFonts w:ascii="Times New Roman" w:hAnsi="Times New Roman" w:cs="Times New Roman"/>
          <w:color w:val="FF0000"/>
          <w:sz w:val="28"/>
          <w:szCs w:val="28"/>
        </w:rPr>
        <w:t>Ф</w:t>
      </w:r>
      <w:r w:rsidR="008C5830" w:rsidRPr="007626E4">
        <w:rPr>
          <w:rFonts w:ascii="Times New Roman" w:hAnsi="Times New Roman" w:cs="Times New Roman"/>
          <w:color w:val="FF0000"/>
          <w:sz w:val="28"/>
          <w:szCs w:val="28"/>
        </w:rPr>
        <w:t>ото</w:t>
      </w:r>
      <w:r w:rsidR="007626E4">
        <w:rPr>
          <w:rFonts w:ascii="Times New Roman" w:hAnsi="Times New Roman" w:cs="Times New Roman"/>
          <w:color w:val="FF0000"/>
          <w:sz w:val="28"/>
          <w:szCs w:val="28"/>
        </w:rPr>
        <w:t xml:space="preserve"> работы</w:t>
      </w:r>
      <w:proofErr w:type="gramEnd"/>
      <w:r w:rsidR="001D0E07" w:rsidRPr="007626E4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8C5830" w:rsidRPr="007626E4">
        <w:rPr>
          <w:rFonts w:ascii="Times New Roman" w:hAnsi="Times New Roman" w:cs="Times New Roman"/>
          <w:color w:val="FF0000"/>
          <w:sz w:val="28"/>
          <w:szCs w:val="28"/>
        </w:rPr>
        <w:t>в</w:t>
      </w:r>
      <w:r w:rsidR="001D0E07" w:rsidRPr="007626E4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8C5830" w:rsidRPr="007626E4">
        <w:rPr>
          <w:rFonts w:ascii="Times New Roman" w:hAnsi="Times New Roman" w:cs="Times New Roman"/>
          <w:color w:val="FF0000"/>
          <w:sz w:val="28"/>
          <w:szCs w:val="28"/>
        </w:rPr>
        <w:t>тетради</w:t>
      </w:r>
      <w:r w:rsidR="001D0E07" w:rsidRPr="007626E4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8C5830" w:rsidRPr="007626E4">
        <w:rPr>
          <w:rFonts w:ascii="Times New Roman" w:hAnsi="Times New Roman" w:cs="Times New Roman"/>
          <w:color w:val="FF0000"/>
          <w:sz w:val="28"/>
          <w:szCs w:val="28"/>
        </w:rPr>
        <w:t>на</w:t>
      </w:r>
      <w:r w:rsidR="001D0E07" w:rsidRPr="007626E4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8C5830" w:rsidRPr="007626E4">
        <w:rPr>
          <w:rFonts w:ascii="Times New Roman" w:hAnsi="Times New Roman" w:cs="Times New Roman"/>
          <w:color w:val="FF0000"/>
          <w:sz w:val="28"/>
          <w:szCs w:val="28"/>
        </w:rPr>
        <w:t>электронную</w:t>
      </w:r>
      <w:r w:rsidR="001D0E07" w:rsidRPr="007626E4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8C5830" w:rsidRPr="007626E4">
        <w:rPr>
          <w:rFonts w:ascii="Times New Roman" w:hAnsi="Times New Roman" w:cs="Times New Roman"/>
          <w:color w:val="FF0000"/>
          <w:sz w:val="28"/>
          <w:szCs w:val="28"/>
        </w:rPr>
        <w:t>почту</w:t>
      </w:r>
      <w:r w:rsidR="001D0E07" w:rsidRPr="007626E4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7626E4">
        <w:rPr>
          <w:rFonts w:ascii="Times New Roman" w:hAnsi="Times New Roman" w:cs="Times New Roman"/>
          <w:color w:val="FF0000"/>
          <w:sz w:val="28"/>
          <w:szCs w:val="28"/>
        </w:rPr>
        <w:t>преподавателя</w:t>
      </w:r>
      <w:r w:rsidR="008C5830" w:rsidRPr="001D0E07">
        <w:rPr>
          <w:rFonts w:ascii="Times New Roman" w:hAnsi="Times New Roman" w:cs="Times New Roman"/>
          <w:sz w:val="28"/>
          <w:szCs w:val="28"/>
        </w:rPr>
        <w:t>:</w:t>
      </w:r>
      <w:r w:rsidR="001D0E07" w:rsidRPr="001D0E07">
        <w:rPr>
          <w:rFonts w:ascii="Times New Roman" w:hAnsi="Times New Roman" w:cs="Times New Roman"/>
          <w:sz w:val="28"/>
          <w:szCs w:val="28"/>
        </w:rPr>
        <w:t xml:space="preserve"> </w:t>
      </w:r>
      <w:hyperlink r:id="rId8" w:history="1">
        <w:r w:rsidR="008C5830" w:rsidRPr="001D0E07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irina</w:t>
        </w:r>
        <w:r w:rsidR="008C5830" w:rsidRPr="001D0E07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="008C5830" w:rsidRPr="001D0E07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pivovarova</w:t>
        </w:r>
        <w:r w:rsidR="008C5830" w:rsidRPr="001D0E07">
          <w:rPr>
            <w:rStyle w:val="a3"/>
            <w:rFonts w:ascii="Times New Roman" w:hAnsi="Times New Roman" w:cs="Times New Roman"/>
            <w:sz w:val="28"/>
            <w:szCs w:val="28"/>
          </w:rPr>
          <w:t>.18@</w:t>
        </w:r>
        <w:r w:rsidR="008C5830" w:rsidRPr="001D0E07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="008C5830" w:rsidRPr="001D0E07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8C5830" w:rsidRPr="001D0E07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="001D0E07" w:rsidRPr="001D0E07">
        <w:rPr>
          <w:rFonts w:ascii="Times New Roman" w:hAnsi="Times New Roman" w:cs="Times New Roman"/>
          <w:sz w:val="28"/>
          <w:szCs w:val="28"/>
        </w:rPr>
        <w:t xml:space="preserve"> </w:t>
      </w:r>
      <w:r w:rsidR="008C5830" w:rsidRPr="001D0E07">
        <w:rPr>
          <w:rFonts w:ascii="Times New Roman" w:hAnsi="Times New Roman" w:cs="Times New Roman"/>
          <w:sz w:val="28"/>
          <w:szCs w:val="28"/>
        </w:rPr>
        <w:t>,</w:t>
      </w:r>
      <w:r w:rsidR="001D0E07" w:rsidRPr="001D0E07">
        <w:rPr>
          <w:rFonts w:ascii="Times New Roman" w:hAnsi="Times New Roman" w:cs="Times New Roman"/>
          <w:sz w:val="28"/>
          <w:szCs w:val="28"/>
        </w:rPr>
        <w:t xml:space="preserve"> </w:t>
      </w:r>
      <w:r w:rsidR="008C5830" w:rsidRPr="001D0E07">
        <w:rPr>
          <w:rFonts w:ascii="Times New Roman" w:hAnsi="Times New Roman" w:cs="Times New Roman"/>
          <w:sz w:val="28"/>
          <w:szCs w:val="28"/>
        </w:rPr>
        <w:t>подписать</w:t>
      </w:r>
      <w:r w:rsidR="001D0E07" w:rsidRPr="001D0E07">
        <w:rPr>
          <w:rFonts w:ascii="Times New Roman" w:hAnsi="Times New Roman" w:cs="Times New Roman"/>
          <w:sz w:val="28"/>
          <w:szCs w:val="28"/>
        </w:rPr>
        <w:t xml:space="preserve"> </w:t>
      </w:r>
      <w:r w:rsidR="008C5830" w:rsidRPr="001D0E07">
        <w:rPr>
          <w:rFonts w:ascii="Times New Roman" w:hAnsi="Times New Roman" w:cs="Times New Roman"/>
          <w:sz w:val="28"/>
          <w:szCs w:val="28"/>
        </w:rPr>
        <w:t>в</w:t>
      </w:r>
      <w:r w:rsidR="001D0E07" w:rsidRPr="001D0E07">
        <w:rPr>
          <w:rFonts w:ascii="Times New Roman" w:hAnsi="Times New Roman" w:cs="Times New Roman"/>
          <w:sz w:val="28"/>
          <w:szCs w:val="28"/>
        </w:rPr>
        <w:t xml:space="preserve"> </w:t>
      </w:r>
      <w:r w:rsidR="008C5830" w:rsidRPr="001D0E07">
        <w:rPr>
          <w:rFonts w:ascii="Times New Roman" w:hAnsi="Times New Roman" w:cs="Times New Roman"/>
          <w:sz w:val="28"/>
          <w:szCs w:val="28"/>
        </w:rPr>
        <w:t>тетради</w:t>
      </w:r>
      <w:r w:rsidR="001D0E07" w:rsidRPr="001D0E07">
        <w:rPr>
          <w:rFonts w:ascii="Times New Roman" w:hAnsi="Times New Roman" w:cs="Times New Roman"/>
          <w:sz w:val="28"/>
          <w:szCs w:val="28"/>
        </w:rPr>
        <w:t xml:space="preserve"> </w:t>
      </w:r>
      <w:r w:rsidR="008C5830" w:rsidRPr="001D0E07">
        <w:rPr>
          <w:rFonts w:ascii="Times New Roman" w:hAnsi="Times New Roman" w:cs="Times New Roman"/>
          <w:sz w:val="28"/>
          <w:szCs w:val="28"/>
        </w:rPr>
        <w:t>и</w:t>
      </w:r>
      <w:r w:rsidR="001D0E07" w:rsidRPr="001D0E07">
        <w:rPr>
          <w:rFonts w:ascii="Times New Roman" w:hAnsi="Times New Roman" w:cs="Times New Roman"/>
          <w:sz w:val="28"/>
          <w:szCs w:val="28"/>
        </w:rPr>
        <w:t xml:space="preserve"> </w:t>
      </w:r>
      <w:r w:rsidR="008C5830" w:rsidRPr="001D0E07">
        <w:rPr>
          <w:rFonts w:ascii="Times New Roman" w:hAnsi="Times New Roman" w:cs="Times New Roman"/>
          <w:sz w:val="28"/>
          <w:szCs w:val="28"/>
        </w:rPr>
        <w:t>на</w:t>
      </w:r>
      <w:r w:rsidR="001D0E07" w:rsidRPr="001D0E07">
        <w:rPr>
          <w:rFonts w:ascii="Times New Roman" w:hAnsi="Times New Roman" w:cs="Times New Roman"/>
          <w:sz w:val="28"/>
          <w:szCs w:val="28"/>
        </w:rPr>
        <w:t xml:space="preserve"> </w:t>
      </w:r>
      <w:r w:rsidR="008C5830" w:rsidRPr="001D0E07">
        <w:rPr>
          <w:rFonts w:ascii="Times New Roman" w:hAnsi="Times New Roman" w:cs="Times New Roman"/>
          <w:sz w:val="28"/>
          <w:szCs w:val="28"/>
        </w:rPr>
        <w:t>почте</w:t>
      </w:r>
      <w:r w:rsidR="001D0E07" w:rsidRPr="001D0E07">
        <w:rPr>
          <w:rFonts w:ascii="Times New Roman" w:hAnsi="Times New Roman" w:cs="Times New Roman"/>
          <w:sz w:val="28"/>
          <w:szCs w:val="28"/>
        </w:rPr>
        <w:t xml:space="preserve"> </w:t>
      </w:r>
      <w:r w:rsidR="008C5830" w:rsidRPr="001D0E07">
        <w:rPr>
          <w:rFonts w:ascii="Times New Roman" w:hAnsi="Times New Roman" w:cs="Times New Roman"/>
          <w:sz w:val="28"/>
          <w:szCs w:val="28"/>
        </w:rPr>
        <w:t>-</w:t>
      </w:r>
      <w:r w:rsidR="001D0E07" w:rsidRPr="001D0E07">
        <w:rPr>
          <w:rFonts w:ascii="Times New Roman" w:hAnsi="Times New Roman" w:cs="Times New Roman"/>
          <w:sz w:val="28"/>
          <w:szCs w:val="28"/>
        </w:rPr>
        <w:t xml:space="preserve"> </w:t>
      </w:r>
      <w:r w:rsidR="008C5830" w:rsidRPr="001D0E07">
        <w:rPr>
          <w:rFonts w:ascii="Times New Roman" w:hAnsi="Times New Roman" w:cs="Times New Roman"/>
          <w:color w:val="FF0000"/>
          <w:sz w:val="28"/>
          <w:szCs w:val="28"/>
          <w:u w:val="single"/>
        </w:rPr>
        <w:t>ФИО,</w:t>
      </w:r>
      <w:r w:rsidR="001D0E07" w:rsidRPr="001D0E07">
        <w:rPr>
          <w:rFonts w:ascii="Times New Roman" w:hAnsi="Times New Roman" w:cs="Times New Roman"/>
          <w:color w:val="FF0000"/>
          <w:sz w:val="28"/>
          <w:szCs w:val="28"/>
          <w:u w:val="single"/>
        </w:rPr>
        <w:t xml:space="preserve"> </w:t>
      </w:r>
      <w:r w:rsidR="008C5830" w:rsidRPr="001D0E07">
        <w:rPr>
          <w:rFonts w:ascii="Times New Roman" w:hAnsi="Times New Roman" w:cs="Times New Roman"/>
          <w:color w:val="FF0000"/>
          <w:sz w:val="28"/>
          <w:szCs w:val="28"/>
          <w:u w:val="single"/>
        </w:rPr>
        <w:t>группа</w:t>
      </w:r>
      <w:r w:rsidR="00B51A5A" w:rsidRPr="001D0E07">
        <w:rPr>
          <w:rFonts w:ascii="Times New Roman" w:hAnsi="Times New Roman" w:cs="Times New Roman"/>
          <w:color w:val="FF0000"/>
          <w:sz w:val="28"/>
          <w:szCs w:val="28"/>
          <w:u w:val="single"/>
        </w:rPr>
        <w:t>,</w:t>
      </w:r>
      <w:r w:rsidR="001D0E07" w:rsidRPr="001D0E07">
        <w:rPr>
          <w:rFonts w:ascii="Times New Roman" w:hAnsi="Times New Roman" w:cs="Times New Roman"/>
          <w:color w:val="FF0000"/>
          <w:sz w:val="28"/>
          <w:szCs w:val="28"/>
          <w:u w:val="single"/>
        </w:rPr>
        <w:t xml:space="preserve"> </w:t>
      </w:r>
      <w:r w:rsidR="00B51A5A" w:rsidRPr="001D0E07">
        <w:rPr>
          <w:rFonts w:ascii="Times New Roman" w:hAnsi="Times New Roman" w:cs="Times New Roman"/>
          <w:color w:val="FF0000"/>
          <w:sz w:val="28"/>
          <w:szCs w:val="28"/>
          <w:u w:val="single"/>
        </w:rPr>
        <w:t>тема</w:t>
      </w:r>
      <w:r w:rsidR="001D0E07" w:rsidRPr="001D0E07">
        <w:rPr>
          <w:rFonts w:ascii="Times New Roman" w:hAnsi="Times New Roman" w:cs="Times New Roman"/>
          <w:color w:val="FF0000"/>
          <w:sz w:val="28"/>
          <w:szCs w:val="28"/>
          <w:u w:val="single"/>
        </w:rPr>
        <w:t xml:space="preserve"> </w:t>
      </w:r>
      <w:r w:rsidR="00B51A5A" w:rsidRPr="001D0E07">
        <w:rPr>
          <w:rFonts w:ascii="Times New Roman" w:hAnsi="Times New Roman" w:cs="Times New Roman"/>
          <w:color w:val="FF0000"/>
          <w:sz w:val="28"/>
          <w:szCs w:val="28"/>
          <w:u w:val="single"/>
        </w:rPr>
        <w:t>урока</w:t>
      </w:r>
      <w:r w:rsidR="00765A2C" w:rsidRPr="001D0E07">
        <w:rPr>
          <w:rFonts w:ascii="Times New Roman" w:hAnsi="Times New Roman" w:cs="Times New Roman"/>
          <w:color w:val="FF0000"/>
          <w:sz w:val="28"/>
          <w:szCs w:val="28"/>
          <w:u w:val="single"/>
        </w:rPr>
        <w:t>;</w:t>
      </w:r>
    </w:p>
    <w:p w:rsidR="00765A2C" w:rsidRPr="001D0E07" w:rsidRDefault="00765A2C" w:rsidP="00765A2C">
      <w:pPr>
        <w:pStyle w:val="1"/>
        <w:spacing w:before="0"/>
        <w:jc w:val="center"/>
        <w:rPr>
          <w:rFonts w:ascii="Times New Roman" w:hAnsi="Times New Roman" w:cs="Times New Roman"/>
          <w:b w:val="0"/>
          <w:bCs w:val="0"/>
          <w:color w:val="auto"/>
          <w:shd w:val="clear" w:color="auto" w:fill="FFFFFF"/>
        </w:rPr>
      </w:pPr>
    </w:p>
    <w:p w:rsidR="001D0E07" w:rsidRDefault="001D0E07" w:rsidP="001D0E07">
      <w:pPr>
        <w:pStyle w:val="1"/>
        <w:spacing w:before="0"/>
        <w:jc w:val="center"/>
        <w:rPr>
          <w:rFonts w:ascii="Times New Roman" w:hAnsi="Times New Roman" w:cs="Times New Roman"/>
          <w:bCs w:val="0"/>
          <w:color w:val="000000"/>
        </w:rPr>
      </w:pPr>
      <w:r w:rsidRPr="001D0E07">
        <w:rPr>
          <w:rFonts w:ascii="Times New Roman" w:hAnsi="Times New Roman" w:cs="Times New Roman"/>
          <w:bCs w:val="0"/>
          <w:color w:val="000000"/>
        </w:rPr>
        <w:t>Лабораторная работа №7</w:t>
      </w:r>
      <w:r>
        <w:rPr>
          <w:rFonts w:ascii="Times New Roman" w:hAnsi="Times New Roman" w:cs="Times New Roman"/>
          <w:bCs w:val="0"/>
          <w:color w:val="000000"/>
        </w:rPr>
        <w:t xml:space="preserve">. </w:t>
      </w:r>
      <w:r w:rsidRPr="001D0E07">
        <w:rPr>
          <w:rFonts w:ascii="Times New Roman" w:hAnsi="Times New Roman" w:cs="Times New Roman"/>
          <w:bCs w:val="0"/>
          <w:color w:val="000000"/>
        </w:rPr>
        <w:t>Пуск асинхронного двигателя с короткозамкнутым ротором</w:t>
      </w:r>
    </w:p>
    <w:p w:rsidR="001D0E07" w:rsidRPr="001D0E07" w:rsidRDefault="001D0E07" w:rsidP="001D0E07"/>
    <w:p w:rsidR="001D0E07" w:rsidRPr="001D0E07" w:rsidRDefault="001D0E07" w:rsidP="001D0E07">
      <w:pPr>
        <w:pStyle w:val="a5"/>
        <w:spacing w:before="0" w:beforeAutospacing="0" w:after="0" w:afterAutospacing="0" w:line="360" w:lineRule="auto"/>
        <w:ind w:firstLine="709"/>
        <w:rPr>
          <w:color w:val="000000"/>
          <w:sz w:val="28"/>
          <w:szCs w:val="28"/>
        </w:rPr>
      </w:pPr>
      <w:r w:rsidRPr="001D0E07">
        <w:rPr>
          <w:b/>
          <w:bCs/>
          <w:i/>
          <w:iCs/>
          <w:color w:val="000000"/>
          <w:sz w:val="28"/>
          <w:szCs w:val="28"/>
        </w:rPr>
        <w:t xml:space="preserve">Цель работы: </w:t>
      </w:r>
      <w:r w:rsidRPr="001D0E07">
        <w:rPr>
          <w:color w:val="000000"/>
          <w:sz w:val="28"/>
          <w:szCs w:val="28"/>
        </w:rPr>
        <w:t>изучить принцип действия и основные способы пуска асинхронного двигателя (АД).</w:t>
      </w:r>
    </w:p>
    <w:p w:rsidR="001D0E07" w:rsidRPr="001D0E07" w:rsidRDefault="001D0E07" w:rsidP="001D0E07">
      <w:pPr>
        <w:pStyle w:val="2"/>
        <w:spacing w:before="0" w:beforeAutospacing="0" w:after="0" w:afterAutospacing="0" w:line="360" w:lineRule="auto"/>
        <w:ind w:firstLine="709"/>
        <w:jc w:val="center"/>
        <w:rPr>
          <w:b w:val="0"/>
          <w:bCs w:val="0"/>
          <w:color w:val="000000"/>
          <w:sz w:val="28"/>
          <w:szCs w:val="28"/>
        </w:rPr>
      </w:pPr>
      <w:r w:rsidRPr="001D0E07">
        <w:rPr>
          <w:b w:val="0"/>
          <w:bCs w:val="0"/>
          <w:color w:val="000000"/>
          <w:sz w:val="28"/>
          <w:szCs w:val="28"/>
        </w:rPr>
        <w:t>Основные понятия</w:t>
      </w:r>
    </w:p>
    <w:p w:rsidR="001D0E07" w:rsidRPr="001D0E07" w:rsidRDefault="001D0E07" w:rsidP="001D0E07">
      <w:pPr>
        <w:pStyle w:val="a5"/>
        <w:spacing w:before="0" w:beforeAutospacing="0" w:after="0" w:afterAutospacing="0" w:line="360" w:lineRule="auto"/>
        <w:ind w:firstLine="709"/>
        <w:rPr>
          <w:color w:val="000000"/>
          <w:sz w:val="28"/>
          <w:szCs w:val="28"/>
        </w:rPr>
      </w:pPr>
      <w:r w:rsidRPr="001D0E07">
        <w:rPr>
          <w:color w:val="000000"/>
          <w:sz w:val="28"/>
          <w:szCs w:val="28"/>
        </w:rPr>
        <w:t>Для пуска асинхронного двигателя наиболее часто используются релейно-контакторные схемы управления. Они позволяют осуществлять автоматический асинхронный пуск, изменение частоты вращения, останов, реверсирование, торможение и защиту двигателя. Как правило, силовая цепь коммутируется с помощью магнитного пускателя, а схема управления строится на основе всевозможных реле (напряжения, тока, времени, тепловых, контроля скорости и т.д.), контакты которых слаботочные.</w:t>
      </w:r>
    </w:p>
    <w:p w:rsidR="001D0E07" w:rsidRPr="001D0E07" w:rsidRDefault="001D0E07" w:rsidP="001D0E07">
      <w:pPr>
        <w:pStyle w:val="a5"/>
        <w:spacing w:before="0" w:beforeAutospacing="0" w:after="0" w:afterAutospacing="0" w:line="360" w:lineRule="auto"/>
        <w:ind w:firstLine="709"/>
        <w:rPr>
          <w:color w:val="000000"/>
          <w:sz w:val="28"/>
          <w:szCs w:val="28"/>
        </w:rPr>
      </w:pPr>
      <w:r w:rsidRPr="001D0E07">
        <w:rPr>
          <w:color w:val="000000"/>
          <w:sz w:val="28"/>
          <w:szCs w:val="28"/>
        </w:rPr>
        <w:t>Важным вопросом при пуске асинхронного двигателя является ограничение пускового тока. При прямом пуске кратность пускового тока высока, примерно 5,5-7.</w:t>
      </w:r>
    </w:p>
    <w:p w:rsidR="001D0E07" w:rsidRPr="001D0E07" w:rsidRDefault="001D0E07" w:rsidP="001D0E07">
      <w:pPr>
        <w:pStyle w:val="a5"/>
        <w:spacing w:before="0" w:beforeAutospacing="0" w:after="0" w:afterAutospacing="0" w:line="360" w:lineRule="auto"/>
        <w:ind w:firstLine="709"/>
        <w:rPr>
          <w:color w:val="000000"/>
          <w:sz w:val="28"/>
          <w:szCs w:val="28"/>
        </w:rPr>
      </w:pPr>
      <w:r w:rsidRPr="001D0E07">
        <w:rPr>
          <w:b/>
          <w:bCs/>
          <w:i/>
          <w:iCs/>
          <w:color w:val="000000"/>
          <w:sz w:val="28"/>
          <w:szCs w:val="28"/>
        </w:rPr>
        <w:lastRenderedPageBreak/>
        <w:t>Пусковые свойства двигателя.</w:t>
      </w:r>
      <w:r w:rsidRPr="001D0E07">
        <w:rPr>
          <w:color w:val="000000"/>
          <w:sz w:val="28"/>
          <w:szCs w:val="28"/>
        </w:rPr>
        <w:t xml:space="preserve"> При включении асинхронного электродвигателя в питающую сеть обмотка его статора, обтекаемая переменным током, создает вращающееся магнитное поле. В момент пуска частота вращения ротора электродвигателя равна нулю, в то время как вращающееся поле вследствие того, что оно безынерционно, мгновенно приобретает синхронную частоту вращения по отношению к ротору, в результате в обмотке ротора наводится большая ЭДС. При этом токи ротора и статора в несколько раз превосходят номинальные их значения, так как они увеличиваются с увеличением скольжения ротора, т. е. с уменьшением его частоты вращения. Пусковой ток асинхронных двигателей с короткозамкнутым ротором в 5 − 10 раз превышает номинальный (пусковой момент составляет 1,1 − 1,8 от номинального значения момента). Так как этот ток протекает по обмоткам электродвигателя кратковременно, только в процессе пуска, он не опасен для двигателя в тепловом отношении, если пуски двигателя не очень часты. Поэтому пуск асинхронных электродвигателей с короткозамкнутым ротором, как правило, производится прямым включением в сеть, на полное напряжение. Однако большой пусковой ток крупных электродвигателей опасен не только для самого двигателя, он может вызвать значительное снижение напряжения, особенно в маломощных питающих сетях, что отрицательно сказывается на работе других потребителей электроэнергии, подключенных к той же сети. В этих случаях возникает необходимость ограничивать пусковой ток асинхронных электродвигателей при включении их в питающую сеть.</w:t>
      </w:r>
    </w:p>
    <w:p w:rsidR="001D0E07" w:rsidRPr="001D0E07" w:rsidRDefault="001D0E07" w:rsidP="001D0E07">
      <w:pPr>
        <w:pStyle w:val="a5"/>
        <w:spacing w:before="0" w:beforeAutospacing="0" w:after="0" w:afterAutospacing="0" w:line="360" w:lineRule="auto"/>
        <w:ind w:firstLine="709"/>
        <w:rPr>
          <w:color w:val="000000"/>
          <w:sz w:val="28"/>
          <w:szCs w:val="28"/>
        </w:rPr>
      </w:pPr>
      <w:r w:rsidRPr="001D0E07">
        <w:rPr>
          <w:color w:val="000000"/>
          <w:sz w:val="28"/>
          <w:szCs w:val="28"/>
        </w:rPr>
        <w:t xml:space="preserve">При пуске ротор двигателя, преодолевая момент нагрузки и момент инерции, разгоняется от частоты вращения </w:t>
      </w:r>
      <w:r w:rsidRPr="001D0E07">
        <w:rPr>
          <w:i/>
          <w:iCs/>
          <w:color w:val="000000"/>
          <w:sz w:val="28"/>
          <w:szCs w:val="28"/>
        </w:rPr>
        <w:t>n = 0 до n</w:t>
      </w:r>
      <w:r w:rsidRPr="001D0E07">
        <w:rPr>
          <w:color w:val="000000"/>
          <w:sz w:val="28"/>
          <w:szCs w:val="28"/>
        </w:rPr>
        <w:t xml:space="preserve">. Скольжение при этом меняется от </w:t>
      </w:r>
      <w:proofErr w:type="spellStart"/>
      <w:proofErr w:type="gramStart"/>
      <w:r w:rsidRPr="001D0E07">
        <w:rPr>
          <w:color w:val="000000"/>
          <w:sz w:val="28"/>
          <w:szCs w:val="28"/>
        </w:rPr>
        <w:t>s</w:t>
      </w:r>
      <w:proofErr w:type="gramEnd"/>
      <w:r w:rsidRPr="001D0E07">
        <w:rPr>
          <w:color w:val="000000"/>
          <w:sz w:val="28"/>
          <w:szCs w:val="28"/>
          <w:vertAlign w:val="subscript"/>
        </w:rPr>
        <w:t>п</w:t>
      </w:r>
      <w:proofErr w:type="spellEnd"/>
      <w:r w:rsidRPr="001D0E07">
        <w:rPr>
          <w:color w:val="000000"/>
          <w:sz w:val="28"/>
          <w:szCs w:val="28"/>
          <w:vertAlign w:val="subscript"/>
        </w:rPr>
        <w:t xml:space="preserve"> </w:t>
      </w:r>
      <w:r w:rsidRPr="001D0E07">
        <w:rPr>
          <w:color w:val="000000"/>
          <w:sz w:val="28"/>
          <w:szCs w:val="28"/>
        </w:rPr>
        <w:t>= 1 до s. При пуске должны выполнятся два основных требования: вращающий момент должен быть больше момента сопротивления (</w:t>
      </w:r>
      <w:proofErr w:type="spellStart"/>
      <w:r w:rsidRPr="001D0E07">
        <w:rPr>
          <w:color w:val="000000"/>
          <w:sz w:val="28"/>
          <w:szCs w:val="28"/>
        </w:rPr>
        <w:t>М</w:t>
      </w:r>
      <w:r w:rsidRPr="001D0E07">
        <w:rPr>
          <w:color w:val="000000"/>
          <w:sz w:val="28"/>
          <w:szCs w:val="28"/>
          <w:vertAlign w:val="subscript"/>
        </w:rPr>
        <w:t>вр</w:t>
      </w:r>
      <w:proofErr w:type="spellEnd"/>
      <w:r w:rsidRPr="001D0E07">
        <w:rPr>
          <w:color w:val="000000"/>
          <w:sz w:val="28"/>
          <w:szCs w:val="28"/>
        </w:rPr>
        <w:t>&gt;</w:t>
      </w:r>
      <w:proofErr w:type="spellStart"/>
      <w:r w:rsidRPr="001D0E07">
        <w:rPr>
          <w:color w:val="000000"/>
          <w:sz w:val="28"/>
          <w:szCs w:val="28"/>
        </w:rPr>
        <w:t>М</w:t>
      </w:r>
      <w:r w:rsidRPr="001D0E07">
        <w:rPr>
          <w:color w:val="000000"/>
          <w:sz w:val="28"/>
          <w:szCs w:val="28"/>
          <w:vertAlign w:val="subscript"/>
        </w:rPr>
        <w:t>с</w:t>
      </w:r>
      <w:proofErr w:type="spellEnd"/>
      <w:r w:rsidRPr="001D0E07">
        <w:rPr>
          <w:color w:val="000000"/>
          <w:sz w:val="28"/>
          <w:szCs w:val="28"/>
        </w:rPr>
        <w:t xml:space="preserve">) и пусковой ток </w:t>
      </w:r>
      <w:proofErr w:type="spellStart"/>
      <w:proofErr w:type="gramStart"/>
      <w:r w:rsidRPr="001D0E07">
        <w:rPr>
          <w:i/>
          <w:iCs/>
          <w:color w:val="000000"/>
          <w:sz w:val="28"/>
          <w:szCs w:val="28"/>
        </w:rPr>
        <w:t>I</w:t>
      </w:r>
      <w:proofErr w:type="gramEnd"/>
      <w:r w:rsidRPr="001D0E07">
        <w:rPr>
          <w:i/>
          <w:iCs/>
          <w:color w:val="000000"/>
          <w:sz w:val="28"/>
          <w:szCs w:val="28"/>
          <w:vertAlign w:val="subscript"/>
        </w:rPr>
        <w:t>п</w:t>
      </w:r>
      <w:proofErr w:type="spellEnd"/>
      <w:r w:rsidRPr="001D0E07">
        <w:rPr>
          <w:color w:val="000000"/>
          <w:sz w:val="28"/>
          <w:szCs w:val="28"/>
        </w:rPr>
        <w:t xml:space="preserve"> должен быть по возможности небольшим.</w:t>
      </w:r>
    </w:p>
    <w:p w:rsidR="001D0E07" w:rsidRPr="001D0E07" w:rsidRDefault="001D0E07" w:rsidP="001D0E07">
      <w:pPr>
        <w:pStyle w:val="a5"/>
        <w:spacing w:before="0" w:beforeAutospacing="0" w:after="0" w:afterAutospacing="0" w:line="360" w:lineRule="auto"/>
        <w:ind w:firstLine="709"/>
        <w:rPr>
          <w:color w:val="000000"/>
          <w:sz w:val="28"/>
          <w:szCs w:val="28"/>
        </w:rPr>
      </w:pPr>
      <w:r w:rsidRPr="001D0E07">
        <w:rPr>
          <w:color w:val="000000"/>
          <w:sz w:val="28"/>
          <w:szCs w:val="28"/>
        </w:rPr>
        <w:lastRenderedPageBreak/>
        <w:t xml:space="preserve">Основными показателями, характеризующими пусковые свойства асинхронного двигателя, являются начальный пусковой момент </w:t>
      </w:r>
      <w:proofErr w:type="spellStart"/>
      <w:r w:rsidRPr="001D0E07">
        <w:rPr>
          <w:color w:val="000000"/>
          <w:sz w:val="28"/>
          <w:szCs w:val="28"/>
        </w:rPr>
        <w:t>М</w:t>
      </w:r>
      <w:r w:rsidRPr="001D0E07">
        <w:rPr>
          <w:color w:val="000000"/>
          <w:sz w:val="28"/>
          <w:szCs w:val="28"/>
          <w:vertAlign w:val="subscript"/>
        </w:rPr>
        <w:t>п</w:t>
      </w:r>
      <w:proofErr w:type="spellEnd"/>
      <w:r w:rsidRPr="001D0E07">
        <w:rPr>
          <w:color w:val="000000"/>
          <w:sz w:val="28"/>
          <w:szCs w:val="28"/>
        </w:rPr>
        <w:t xml:space="preserve"> и начальный пусковой ток </w:t>
      </w:r>
      <w:proofErr w:type="spellStart"/>
      <w:proofErr w:type="gramStart"/>
      <w:r w:rsidRPr="001D0E07">
        <w:rPr>
          <w:color w:val="000000"/>
          <w:sz w:val="28"/>
          <w:szCs w:val="28"/>
        </w:rPr>
        <w:t>I</w:t>
      </w:r>
      <w:proofErr w:type="gramEnd"/>
      <w:r w:rsidRPr="001D0E07">
        <w:rPr>
          <w:color w:val="000000"/>
          <w:sz w:val="28"/>
          <w:szCs w:val="28"/>
          <w:vertAlign w:val="subscript"/>
        </w:rPr>
        <w:t>п</w:t>
      </w:r>
      <w:proofErr w:type="spellEnd"/>
      <w:r w:rsidRPr="001D0E07">
        <w:rPr>
          <w:color w:val="000000"/>
          <w:sz w:val="28"/>
          <w:szCs w:val="28"/>
        </w:rPr>
        <w:t xml:space="preserve"> при номинальном напряжении. Значения </w:t>
      </w:r>
      <w:proofErr w:type="spellStart"/>
      <w:r w:rsidRPr="001D0E07">
        <w:rPr>
          <w:color w:val="000000"/>
          <w:sz w:val="28"/>
          <w:szCs w:val="28"/>
        </w:rPr>
        <w:t>М</w:t>
      </w:r>
      <w:r w:rsidRPr="001D0E07">
        <w:rPr>
          <w:color w:val="000000"/>
          <w:sz w:val="28"/>
          <w:szCs w:val="28"/>
          <w:vertAlign w:val="subscript"/>
        </w:rPr>
        <w:t>п</w:t>
      </w:r>
      <w:proofErr w:type="spellEnd"/>
      <w:r w:rsidRPr="001D0E07">
        <w:rPr>
          <w:color w:val="000000"/>
          <w:sz w:val="28"/>
          <w:szCs w:val="28"/>
        </w:rPr>
        <w:t xml:space="preserve"> и </w:t>
      </w:r>
      <w:proofErr w:type="spellStart"/>
      <w:proofErr w:type="gramStart"/>
      <w:r w:rsidRPr="001D0E07">
        <w:rPr>
          <w:color w:val="000000"/>
          <w:sz w:val="28"/>
          <w:szCs w:val="28"/>
        </w:rPr>
        <w:t>I</w:t>
      </w:r>
      <w:proofErr w:type="gramEnd"/>
      <w:r w:rsidRPr="001D0E07">
        <w:rPr>
          <w:color w:val="000000"/>
          <w:sz w:val="28"/>
          <w:szCs w:val="28"/>
          <w:vertAlign w:val="subscript"/>
        </w:rPr>
        <w:t>п</w:t>
      </w:r>
      <w:proofErr w:type="spellEnd"/>
      <w:r w:rsidRPr="001D0E07">
        <w:rPr>
          <w:color w:val="000000"/>
          <w:sz w:val="28"/>
          <w:szCs w:val="28"/>
        </w:rPr>
        <w:t xml:space="preserve">, определяются при скольжении s = 1. Часто они выражаются в долях значений соответствующих номинальных величин: </w:t>
      </w:r>
      <w:proofErr w:type="spellStart"/>
      <w:r w:rsidRPr="001D0E07">
        <w:rPr>
          <w:color w:val="000000"/>
          <w:sz w:val="28"/>
          <w:szCs w:val="28"/>
        </w:rPr>
        <w:t>М</w:t>
      </w:r>
      <w:r w:rsidRPr="001D0E07">
        <w:rPr>
          <w:color w:val="000000"/>
          <w:sz w:val="28"/>
          <w:szCs w:val="28"/>
          <w:vertAlign w:val="subscript"/>
        </w:rPr>
        <w:t>п</w:t>
      </w:r>
      <w:proofErr w:type="spellEnd"/>
      <w:r w:rsidRPr="001D0E07">
        <w:rPr>
          <w:color w:val="000000"/>
          <w:sz w:val="28"/>
          <w:szCs w:val="28"/>
        </w:rPr>
        <w:t>/</w:t>
      </w:r>
      <w:proofErr w:type="spellStart"/>
      <w:r w:rsidRPr="001D0E07">
        <w:rPr>
          <w:color w:val="000000"/>
          <w:sz w:val="28"/>
          <w:szCs w:val="28"/>
        </w:rPr>
        <w:t>М</w:t>
      </w:r>
      <w:r w:rsidRPr="001D0E07">
        <w:rPr>
          <w:color w:val="000000"/>
          <w:sz w:val="28"/>
          <w:szCs w:val="28"/>
          <w:vertAlign w:val="subscript"/>
        </w:rPr>
        <w:t>ном</w:t>
      </w:r>
      <w:proofErr w:type="spellEnd"/>
      <w:r w:rsidRPr="001D0E07">
        <w:rPr>
          <w:color w:val="000000"/>
          <w:sz w:val="28"/>
          <w:szCs w:val="28"/>
          <w:vertAlign w:val="subscript"/>
        </w:rPr>
        <w:t xml:space="preserve"> </w:t>
      </w:r>
      <w:r w:rsidRPr="001D0E07">
        <w:rPr>
          <w:color w:val="000000"/>
          <w:sz w:val="28"/>
          <w:szCs w:val="28"/>
        </w:rPr>
        <w:t xml:space="preserve">= </w:t>
      </w:r>
      <w:proofErr w:type="spellStart"/>
      <w:proofErr w:type="gramStart"/>
      <w:r w:rsidRPr="001D0E07">
        <w:rPr>
          <w:color w:val="000000"/>
          <w:sz w:val="28"/>
          <w:szCs w:val="28"/>
        </w:rPr>
        <w:t>k</w:t>
      </w:r>
      <w:proofErr w:type="gramEnd"/>
      <w:r w:rsidRPr="001D0E07">
        <w:rPr>
          <w:color w:val="000000"/>
          <w:sz w:val="28"/>
          <w:szCs w:val="28"/>
          <w:vertAlign w:val="subscript"/>
        </w:rPr>
        <w:t>пм</w:t>
      </w:r>
      <w:proofErr w:type="spellEnd"/>
      <w:r w:rsidRPr="001D0E07">
        <w:rPr>
          <w:color w:val="000000"/>
          <w:sz w:val="28"/>
          <w:szCs w:val="28"/>
        </w:rPr>
        <w:t xml:space="preserve"> и </w:t>
      </w:r>
      <w:proofErr w:type="spellStart"/>
      <w:r w:rsidRPr="001D0E07">
        <w:rPr>
          <w:color w:val="000000"/>
          <w:sz w:val="28"/>
          <w:szCs w:val="28"/>
        </w:rPr>
        <w:t>I</w:t>
      </w:r>
      <w:r w:rsidRPr="001D0E07">
        <w:rPr>
          <w:color w:val="000000"/>
          <w:sz w:val="28"/>
          <w:szCs w:val="28"/>
          <w:vertAlign w:val="subscript"/>
        </w:rPr>
        <w:t>п</w:t>
      </w:r>
      <w:proofErr w:type="spellEnd"/>
      <w:r w:rsidRPr="001D0E07">
        <w:rPr>
          <w:color w:val="000000"/>
          <w:sz w:val="28"/>
          <w:szCs w:val="28"/>
        </w:rPr>
        <w:t xml:space="preserve">/ </w:t>
      </w:r>
      <w:proofErr w:type="spellStart"/>
      <w:r w:rsidRPr="001D0E07">
        <w:rPr>
          <w:color w:val="000000"/>
          <w:sz w:val="28"/>
          <w:szCs w:val="28"/>
        </w:rPr>
        <w:t>I</w:t>
      </w:r>
      <w:r w:rsidRPr="001D0E07">
        <w:rPr>
          <w:color w:val="000000"/>
          <w:sz w:val="28"/>
          <w:szCs w:val="28"/>
          <w:vertAlign w:val="subscript"/>
        </w:rPr>
        <w:t>ном</w:t>
      </w:r>
      <w:proofErr w:type="spellEnd"/>
      <w:r w:rsidRPr="001D0E07">
        <w:rPr>
          <w:color w:val="000000"/>
          <w:sz w:val="28"/>
          <w:szCs w:val="28"/>
        </w:rPr>
        <w:t xml:space="preserve">= </w:t>
      </w:r>
      <w:proofErr w:type="spellStart"/>
      <w:r w:rsidRPr="001D0E07">
        <w:rPr>
          <w:color w:val="000000"/>
          <w:sz w:val="28"/>
          <w:szCs w:val="28"/>
        </w:rPr>
        <w:t>k</w:t>
      </w:r>
      <w:r w:rsidRPr="001D0E07">
        <w:rPr>
          <w:color w:val="000000"/>
          <w:sz w:val="28"/>
          <w:szCs w:val="28"/>
          <w:vertAlign w:val="subscript"/>
        </w:rPr>
        <w:t>пI</w:t>
      </w:r>
      <w:proofErr w:type="spellEnd"/>
      <w:r w:rsidRPr="001D0E07">
        <w:rPr>
          <w:color w:val="000000"/>
          <w:sz w:val="28"/>
          <w:szCs w:val="28"/>
        </w:rPr>
        <w:t xml:space="preserve">. Отношение </w:t>
      </w:r>
      <w:proofErr w:type="spellStart"/>
      <w:proofErr w:type="gramStart"/>
      <w:r w:rsidRPr="001D0E07">
        <w:rPr>
          <w:color w:val="000000"/>
          <w:sz w:val="28"/>
          <w:szCs w:val="28"/>
        </w:rPr>
        <w:t>I</w:t>
      </w:r>
      <w:proofErr w:type="gramEnd"/>
      <w:r w:rsidRPr="001D0E07">
        <w:rPr>
          <w:color w:val="000000"/>
          <w:sz w:val="28"/>
          <w:szCs w:val="28"/>
          <w:vertAlign w:val="subscript"/>
        </w:rPr>
        <w:t>п</w:t>
      </w:r>
      <w:proofErr w:type="spellEnd"/>
      <w:r w:rsidRPr="001D0E07">
        <w:rPr>
          <w:color w:val="000000"/>
          <w:sz w:val="28"/>
          <w:szCs w:val="28"/>
        </w:rPr>
        <w:t>/</w:t>
      </w:r>
      <w:proofErr w:type="spellStart"/>
      <w:r w:rsidRPr="001D0E07">
        <w:rPr>
          <w:color w:val="000000"/>
          <w:sz w:val="28"/>
          <w:szCs w:val="28"/>
        </w:rPr>
        <w:t>I</w:t>
      </w:r>
      <w:r w:rsidRPr="001D0E07">
        <w:rPr>
          <w:color w:val="000000"/>
          <w:sz w:val="28"/>
          <w:szCs w:val="28"/>
          <w:vertAlign w:val="subscript"/>
        </w:rPr>
        <w:t>ном</w:t>
      </w:r>
      <w:proofErr w:type="spellEnd"/>
      <w:r w:rsidRPr="001D0E07">
        <w:rPr>
          <w:color w:val="000000"/>
          <w:sz w:val="28"/>
          <w:szCs w:val="28"/>
        </w:rPr>
        <w:t xml:space="preserve">= </w:t>
      </w:r>
      <w:proofErr w:type="spellStart"/>
      <w:r w:rsidRPr="001D0E07">
        <w:rPr>
          <w:color w:val="000000"/>
          <w:sz w:val="28"/>
          <w:szCs w:val="28"/>
        </w:rPr>
        <w:t>k</w:t>
      </w:r>
      <w:r w:rsidRPr="001D0E07">
        <w:rPr>
          <w:color w:val="000000"/>
          <w:sz w:val="28"/>
          <w:szCs w:val="28"/>
          <w:vertAlign w:val="subscript"/>
        </w:rPr>
        <w:t>пI</w:t>
      </w:r>
      <w:proofErr w:type="spellEnd"/>
      <w:r w:rsidRPr="001D0E07">
        <w:rPr>
          <w:color w:val="000000"/>
          <w:sz w:val="28"/>
          <w:szCs w:val="28"/>
        </w:rPr>
        <w:t xml:space="preserve"> называют кратностью начального пускового тока. Для того чтобы ротор двигателя при пуске пришел во вращение, необходимо, чтобы момент </w:t>
      </w:r>
      <w:proofErr w:type="spellStart"/>
      <w:r w:rsidRPr="001D0E07">
        <w:rPr>
          <w:color w:val="000000"/>
          <w:sz w:val="28"/>
          <w:szCs w:val="28"/>
        </w:rPr>
        <w:t>М</w:t>
      </w:r>
      <w:r w:rsidRPr="001D0E07">
        <w:rPr>
          <w:color w:val="000000"/>
          <w:sz w:val="28"/>
          <w:szCs w:val="28"/>
          <w:vertAlign w:val="subscript"/>
        </w:rPr>
        <w:t>п</w:t>
      </w:r>
      <w:proofErr w:type="spellEnd"/>
      <w:r w:rsidRPr="001D0E07">
        <w:rPr>
          <w:color w:val="000000"/>
          <w:sz w:val="28"/>
          <w:szCs w:val="28"/>
        </w:rPr>
        <w:t xml:space="preserve"> был больше момента сопротивления </w:t>
      </w:r>
      <w:proofErr w:type="spellStart"/>
      <w:r w:rsidRPr="001D0E07">
        <w:rPr>
          <w:color w:val="000000"/>
          <w:sz w:val="28"/>
          <w:szCs w:val="28"/>
        </w:rPr>
        <w:t>М</w:t>
      </w:r>
      <w:r w:rsidRPr="001D0E07">
        <w:rPr>
          <w:color w:val="000000"/>
          <w:sz w:val="28"/>
          <w:szCs w:val="28"/>
          <w:vertAlign w:val="subscript"/>
        </w:rPr>
        <w:t>с</w:t>
      </w:r>
      <w:proofErr w:type="spellEnd"/>
      <w:r w:rsidRPr="001D0E07">
        <w:rPr>
          <w:color w:val="000000"/>
          <w:sz w:val="28"/>
          <w:szCs w:val="28"/>
        </w:rPr>
        <w:t xml:space="preserve">. Чем больше разность </w:t>
      </w:r>
      <w:proofErr w:type="spellStart"/>
      <w:r w:rsidRPr="001D0E07">
        <w:rPr>
          <w:color w:val="000000"/>
          <w:sz w:val="28"/>
          <w:szCs w:val="28"/>
        </w:rPr>
        <w:t>М</w:t>
      </w:r>
      <w:r w:rsidRPr="001D0E07">
        <w:rPr>
          <w:color w:val="000000"/>
          <w:sz w:val="28"/>
          <w:szCs w:val="28"/>
          <w:vertAlign w:val="subscript"/>
        </w:rPr>
        <w:t>п</w:t>
      </w:r>
      <w:proofErr w:type="spellEnd"/>
      <w:r w:rsidRPr="001D0E07">
        <w:rPr>
          <w:color w:val="000000"/>
          <w:sz w:val="28"/>
          <w:szCs w:val="28"/>
        </w:rPr>
        <w:t xml:space="preserve"> – </w:t>
      </w:r>
      <w:proofErr w:type="spellStart"/>
      <w:r w:rsidRPr="001D0E07">
        <w:rPr>
          <w:color w:val="000000"/>
          <w:sz w:val="28"/>
          <w:szCs w:val="28"/>
        </w:rPr>
        <w:t>М</w:t>
      </w:r>
      <w:r w:rsidRPr="001D0E07">
        <w:rPr>
          <w:color w:val="000000"/>
          <w:sz w:val="28"/>
          <w:szCs w:val="28"/>
          <w:vertAlign w:val="subscript"/>
        </w:rPr>
        <w:t>с</w:t>
      </w:r>
      <w:proofErr w:type="spellEnd"/>
      <w:r w:rsidRPr="001D0E07">
        <w:rPr>
          <w:color w:val="000000"/>
          <w:sz w:val="28"/>
          <w:szCs w:val="28"/>
        </w:rPr>
        <w:t xml:space="preserve">, тем быстрее развертывается двигатель. Обычно </w:t>
      </w:r>
      <w:proofErr w:type="spellStart"/>
      <w:r w:rsidRPr="001D0E07">
        <w:rPr>
          <w:color w:val="000000"/>
          <w:sz w:val="28"/>
          <w:szCs w:val="28"/>
        </w:rPr>
        <w:t>М</w:t>
      </w:r>
      <w:r w:rsidRPr="001D0E07">
        <w:rPr>
          <w:color w:val="000000"/>
          <w:sz w:val="28"/>
          <w:szCs w:val="28"/>
          <w:vertAlign w:val="subscript"/>
        </w:rPr>
        <w:t>п</w:t>
      </w:r>
      <w:proofErr w:type="spellEnd"/>
      <w:r w:rsidRPr="001D0E07">
        <w:rPr>
          <w:color w:val="000000"/>
          <w:sz w:val="28"/>
          <w:szCs w:val="28"/>
        </w:rPr>
        <w:t>&gt;</w:t>
      </w:r>
      <w:proofErr w:type="spellStart"/>
      <w:r w:rsidRPr="001D0E07">
        <w:rPr>
          <w:color w:val="000000"/>
          <w:sz w:val="28"/>
          <w:szCs w:val="28"/>
        </w:rPr>
        <w:t>М</w:t>
      </w:r>
      <w:r w:rsidRPr="001D0E07">
        <w:rPr>
          <w:color w:val="000000"/>
          <w:sz w:val="28"/>
          <w:szCs w:val="28"/>
          <w:vertAlign w:val="subscript"/>
        </w:rPr>
        <w:t>ном</w:t>
      </w:r>
      <w:proofErr w:type="spellEnd"/>
      <w:r w:rsidRPr="001D0E07">
        <w:rPr>
          <w:color w:val="000000"/>
          <w:sz w:val="28"/>
          <w:szCs w:val="28"/>
        </w:rPr>
        <w:t xml:space="preserve">, т. е. </w:t>
      </w:r>
      <w:proofErr w:type="spellStart"/>
      <w:proofErr w:type="gramStart"/>
      <w:r w:rsidRPr="001D0E07">
        <w:rPr>
          <w:color w:val="000000"/>
          <w:sz w:val="28"/>
          <w:szCs w:val="28"/>
        </w:rPr>
        <w:t>k</w:t>
      </w:r>
      <w:proofErr w:type="gramEnd"/>
      <w:r w:rsidRPr="001D0E07">
        <w:rPr>
          <w:color w:val="000000"/>
          <w:sz w:val="28"/>
          <w:szCs w:val="28"/>
          <w:vertAlign w:val="subscript"/>
        </w:rPr>
        <w:t>пм</w:t>
      </w:r>
      <w:proofErr w:type="spellEnd"/>
      <w:r w:rsidRPr="001D0E07">
        <w:rPr>
          <w:color w:val="000000"/>
          <w:sz w:val="28"/>
          <w:szCs w:val="28"/>
        </w:rPr>
        <w:t xml:space="preserve">&gt;1. С увеличением </w:t>
      </w:r>
      <w:proofErr w:type="spellStart"/>
      <w:r w:rsidRPr="001D0E07">
        <w:rPr>
          <w:color w:val="000000"/>
          <w:sz w:val="28"/>
          <w:szCs w:val="28"/>
        </w:rPr>
        <w:t>М</w:t>
      </w:r>
      <w:r w:rsidRPr="001D0E07">
        <w:rPr>
          <w:color w:val="000000"/>
          <w:sz w:val="28"/>
          <w:szCs w:val="28"/>
          <w:vertAlign w:val="subscript"/>
        </w:rPr>
        <w:t>п</w:t>
      </w:r>
      <w:proofErr w:type="spellEnd"/>
      <w:r w:rsidRPr="001D0E07">
        <w:rPr>
          <w:color w:val="000000"/>
          <w:sz w:val="28"/>
          <w:szCs w:val="28"/>
        </w:rPr>
        <w:t xml:space="preserve"> пусковые свойства двигателя улучшаются. При скольжении s = 1 в обмотке ротора асинхронного двигателя наводится </w:t>
      </w:r>
      <w:proofErr w:type="gramStart"/>
      <w:r w:rsidRPr="001D0E07">
        <w:rPr>
          <w:color w:val="000000"/>
          <w:sz w:val="28"/>
          <w:szCs w:val="28"/>
        </w:rPr>
        <w:t>большая</w:t>
      </w:r>
      <w:proofErr w:type="gramEnd"/>
      <w:r w:rsidRPr="001D0E07">
        <w:rPr>
          <w:color w:val="000000"/>
          <w:sz w:val="28"/>
          <w:szCs w:val="28"/>
        </w:rPr>
        <w:t xml:space="preserve"> ЭДС, вследствие чего ток </w:t>
      </w:r>
      <w:proofErr w:type="spellStart"/>
      <w:r w:rsidRPr="001D0E07">
        <w:rPr>
          <w:color w:val="000000"/>
          <w:sz w:val="28"/>
          <w:szCs w:val="28"/>
        </w:rPr>
        <w:t>I</w:t>
      </w:r>
      <w:r w:rsidRPr="001D0E07">
        <w:rPr>
          <w:color w:val="000000"/>
          <w:sz w:val="28"/>
          <w:szCs w:val="28"/>
          <w:vertAlign w:val="subscript"/>
        </w:rPr>
        <w:t>п</w:t>
      </w:r>
      <w:proofErr w:type="spellEnd"/>
      <w:r w:rsidRPr="001D0E07">
        <w:rPr>
          <w:color w:val="000000"/>
          <w:sz w:val="28"/>
          <w:szCs w:val="28"/>
        </w:rPr>
        <w:t xml:space="preserve"> в несколько раз превышает номинальное значение и может вызвать при пуске колебания напряжения в питающей сети. </w:t>
      </w:r>
      <w:proofErr w:type="gramStart"/>
      <w:r w:rsidRPr="001D0E07">
        <w:rPr>
          <w:color w:val="000000"/>
          <w:sz w:val="28"/>
          <w:szCs w:val="28"/>
        </w:rPr>
        <w:t>Последние вредно отражаются на работе подключенных к сети потребителей (уменьшение накала ламп, снижение максимального момента двигателей и т.д.).</w:t>
      </w:r>
      <w:proofErr w:type="gramEnd"/>
      <w:r w:rsidRPr="001D0E07">
        <w:rPr>
          <w:color w:val="000000"/>
          <w:sz w:val="28"/>
          <w:szCs w:val="28"/>
        </w:rPr>
        <w:t xml:space="preserve"> Поэтому чем меньше ток </w:t>
      </w:r>
      <w:proofErr w:type="spellStart"/>
      <w:proofErr w:type="gramStart"/>
      <w:r w:rsidRPr="001D0E07">
        <w:rPr>
          <w:color w:val="000000"/>
          <w:sz w:val="28"/>
          <w:szCs w:val="28"/>
        </w:rPr>
        <w:t>I</w:t>
      </w:r>
      <w:proofErr w:type="gramEnd"/>
      <w:r w:rsidRPr="001D0E07">
        <w:rPr>
          <w:color w:val="000000"/>
          <w:sz w:val="28"/>
          <w:szCs w:val="28"/>
          <w:vertAlign w:val="subscript"/>
        </w:rPr>
        <w:t>п</w:t>
      </w:r>
      <w:proofErr w:type="spellEnd"/>
      <w:r w:rsidRPr="001D0E07">
        <w:rPr>
          <w:color w:val="000000"/>
          <w:sz w:val="28"/>
          <w:szCs w:val="28"/>
        </w:rPr>
        <w:t>, тем лучше пусковые свойства двигателя.</w:t>
      </w:r>
    </w:p>
    <w:p w:rsidR="001D0E07" w:rsidRPr="001D0E07" w:rsidRDefault="001D0E07" w:rsidP="001D0E07">
      <w:pPr>
        <w:pStyle w:val="a5"/>
        <w:spacing w:before="0" w:beforeAutospacing="0" w:after="0" w:afterAutospacing="0" w:line="360" w:lineRule="auto"/>
        <w:ind w:firstLine="709"/>
        <w:rPr>
          <w:color w:val="000000"/>
          <w:sz w:val="28"/>
          <w:szCs w:val="28"/>
        </w:rPr>
      </w:pPr>
      <w:r w:rsidRPr="001D0E07">
        <w:rPr>
          <w:color w:val="000000"/>
          <w:sz w:val="28"/>
          <w:szCs w:val="28"/>
        </w:rPr>
        <w:t>В зависимости от конструкции ротора (короткозамкнутый или фазный), мощности двигателя, характера нагрузки возможны различные способы пуска: прямой пуск, пуск с использованием дополнительных сопротивлений, пуск при пониженном напряжении и др. Ниже различные способы пуска рассматриваются более подробно.</w:t>
      </w:r>
    </w:p>
    <w:p w:rsidR="001D0E07" w:rsidRPr="001D0E07" w:rsidRDefault="001D0E07" w:rsidP="001D0E07">
      <w:pPr>
        <w:pStyle w:val="a5"/>
        <w:spacing w:before="0" w:beforeAutospacing="0" w:after="0" w:afterAutospacing="0" w:line="360" w:lineRule="auto"/>
        <w:ind w:firstLine="709"/>
        <w:rPr>
          <w:color w:val="000000"/>
          <w:sz w:val="28"/>
          <w:szCs w:val="28"/>
        </w:rPr>
      </w:pPr>
      <w:r w:rsidRPr="001D0E07">
        <w:rPr>
          <w:b/>
          <w:bCs/>
          <w:i/>
          <w:iCs/>
          <w:color w:val="000000"/>
          <w:sz w:val="28"/>
          <w:szCs w:val="28"/>
        </w:rPr>
        <w:t>Прямой пуск.</w:t>
      </w:r>
      <w:r w:rsidRPr="001D0E07">
        <w:rPr>
          <w:color w:val="000000"/>
          <w:sz w:val="28"/>
          <w:szCs w:val="28"/>
        </w:rPr>
        <w:t xml:space="preserve"> Благодаря своей простоте является основным способом пуска трехфазных асинхронных двигателей с короткозамкнутым ротором. При прямом пуске обмотка статора непосредственно, без всяких пусковых устройств подключается к сети.</w:t>
      </w:r>
    </w:p>
    <w:p w:rsidR="001D0E07" w:rsidRPr="001D0E07" w:rsidRDefault="001D0E07" w:rsidP="001D0E07">
      <w:pPr>
        <w:pStyle w:val="a5"/>
        <w:spacing w:before="0" w:beforeAutospacing="0" w:after="0" w:afterAutospacing="0" w:line="360" w:lineRule="auto"/>
        <w:ind w:firstLine="709"/>
        <w:rPr>
          <w:color w:val="000000"/>
          <w:sz w:val="28"/>
          <w:szCs w:val="28"/>
        </w:rPr>
      </w:pPr>
      <w:r w:rsidRPr="001D0E07">
        <w:rPr>
          <w:color w:val="000000"/>
          <w:sz w:val="28"/>
          <w:szCs w:val="28"/>
        </w:rPr>
        <w:t xml:space="preserve">При этом пуск протекает быстро: его продолжительность составляет доли секунды у двигателей небольшой мощности и несколько секунд у более мощных двигателей. Если пуски происходят редко, то, несмотря на большие токи, температуры обмоток не успевают превысить допустимые значения. </w:t>
      </w:r>
      <w:r w:rsidRPr="001D0E07">
        <w:rPr>
          <w:color w:val="000000"/>
          <w:sz w:val="28"/>
          <w:szCs w:val="28"/>
        </w:rPr>
        <w:lastRenderedPageBreak/>
        <w:t>Крепления обмоток рассчитывают и выполняют так, чтобы они выдерживали электродинамические усилия между проводниками, возникающие при прямом пуске.</w:t>
      </w:r>
    </w:p>
    <w:p w:rsidR="001D0E07" w:rsidRPr="001D0E07" w:rsidRDefault="001D0E07" w:rsidP="001D0E07">
      <w:pPr>
        <w:pStyle w:val="a5"/>
        <w:spacing w:before="0" w:beforeAutospacing="0" w:after="0" w:afterAutospacing="0" w:line="360" w:lineRule="auto"/>
        <w:ind w:firstLine="709"/>
        <w:rPr>
          <w:color w:val="000000"/>
          <w:sz w:val="28"/>
          <w:szCs w:val="28"/>
        </w:rPr>
      </w:pPr>
      <w:r w:rsidRPr="001D0E07">
        <w:rPr>
          <w:color w:val="000000"/>
          <w:sz w:val="28"/>
          <w:szCs w:val="28"/>
        </w:rPr>
        <w:t>При прямом пуске в сети, питающей двигатель, возникает бросок тока, который может вызвать настолько значительное падение напряжения, что другие двигатели, питающиеся от этой сети, могут остановиться. Относительно небольшой пусковой момент может привести к тому, что при пуске двигателя под нагрузкой он не сможет преодолеть момент сопротивления и не тронется с места. В силу указанных недостатков прямой пуск можно применять только у двигателей малой и средней мощности (примерно до 50 кВт).</w:t>
      </w:r>
    </w:p>
    <w:p w:rsidR="001D0E07" w:rsidRPr="001D0E07" w:rsidRDefault="001D0E07" w:rsidP="001D0E07">
      <w:pPr>
        <w:pStyle w:val="a5"/>
        <w:spacing w:before="0" w:beforeAutospacing="0" w:after="0" w:afterAutospacing="0" w:line="360" w:lineRule="auto"/>
        <w:ind w:firstLine="709"/>
        <w:rPr>
          <w:color w:val="000000"/>
          <w:sz w:val="28"/>
          <w:szCs w:val="28"/>
        </w:rPr>
      </w:pPr>
      <w:r w:rsidRPr="001D0E07">
        <w:rPr>
          <w:color w:val="000000"/>
          <w:sz w:val="28"/>
          <w:szCs w:val="28"/>
        </w:rPr>
        <w:t>Применение прямого пуска асинхронных двигателей не рекомендуется, если пусковые токи включаемых двигателей вызывают в сети падение напряжения, превышающие 10 − 15 % номинального. В этих случаях необходимо принять меры, уменьшающие пусковые токи. Число прямых пусков в час ограничивается, если при частых включениях двигателя возникает недопустимый нагрев обмоток статора.</w:t>
      </w:r>
    </w:p>
    <w:p w:rsidR="001D0E07" w:rsidRPr="001D0E07" w:rsidRDefault="001D0E07" w:rsidP="001D0E07">
      <w:pPr>
        <w:pStyle w:val="a5"/>
        <w:spacing w:before="0" w:beforeAutospacing="0" w:after="0" w:afterAutospacing="0" w:line="360" w:lineRule="auto"/>
        <w:ind w:firstLine="709"/>
        <w:rPr>
          <w:color w:val="000000"/>
          <w:sz w:val="28"/>
          <w:szCs w:val="28"/>
        </w:rPr>
      </w:pPr>
      <w:r w:rsidRPr="001D0E07">
        <w:rPr>
          <w:b/>
          <w:bCs/>
          <w:i/>
          <w:iCs/>
          <w:color w:val="000000"/>
          <w:sz w:val="28"/>
          <w:szCs w:val="28"/>
        </w:rPr>
        <w:t>Пуск асинхронного двигателя переключением обмотки статора с треугольника на звезду.</w:t>
      </w:r>
      <w:r w:rsidRPr="001D0E07">
        <w:rPr>
          <w:color w:val="000000"/>
          <w:sz w:val="28"/>
          <w:szCs w:val="28"/>
        </w:rPr>
        <w:t xml:space="preserve"> Применяется в том случае, если при данном напряжении сети обмотка статора двигателя нормально должна быть соединена по схеме треугольника.</w:t>
      </w:r>
    </w:p>
    <w:p w:rsidR="001D0E07" w:rsidRPr="001D0E07" w:rsidRDefault="001D0E07" w:rsidP="001D0E07">
      <w:pPr>
        <w:pStyle w:val="a5"/>
        <w:spacing w:before="0" w:beforeAutospacing="0" w:after="0" w:afterAutospacing="0" w:line="360" w:lineRule="auto"/>
        <w:ind w:firstLine="709"/>
        <w:jc w:val="center"/>
        <w:rPr>
          <w:color w:val="000000"/>
          <w:sz w:val="28"/>
          <w:szCs w:val="28"/>
        </w:rPr>
      </w:pPr>
      <w:r w:rsidRPr="001D0E07">
        <w:rPr>
          <w:noProof/>
          <w:color w:val="000000"/>
          <w:sz w:val="28"/>
          <w:szCs w:val="28"/>
        </w:rPr>
        <w:drawing>
          <wp:inline distT="0" distB="0" distL="0" distR="0" wp14:anchorId="76CBE9FF" wp14:editId="07DCD925">
            <wp:extent cx="3710940" cy="1116330"/>
            <wp:effectExtent l="0" t="0" r="0" b="0"/>
            <wp:docPr id="5" name="Рисунок 5" descr="https://studfile.net/html/2706/8/html_GUhHga2RKN.B3hN/img-w0qBo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studfile.net/html/2706/8/html_GUhHga2RKN.B3hN/img-w0qBoS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0940" cy="1116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0E07" w:rsidRPr="001D0E07" w:rsidRDefault="001D0E07" w:rsidP="001D0E07">
      <w:pPr>
        <w:pStyle w:val="a5"/>
        <w:spacing w:before="0" w:beforeAutospacing="0" w:after="0" w:afterAutospacing="0" w:line="360" w:lineRule="auto"/>
        <w:ind w:firstLine="709"/>
        <w:jc w:val="center"/>
        <w:rPr>
          <w:color w:val="000000"/>
          <w:sz w:val="28"/>
          <w:szCs w:val="28"/>
        </w:rPr>
      </w:pPr>
      <w:r w:rsidRPr="001D0E07">
        <w:rPr>
          <w:color w:val="000000"/>
          <w:sz w:val="28"/>
          <w:szCs w:val="28"/>
        </w:rPr>
        <w:t>Рис.3.1 Схема пуска переключением обмотки статора</w:t>
      </w:r>
    </w:p>
    <w:p w:rsidR="001D0E07" w:rsidRPr="001D0E07" w:rsidRDefault="001D0E07" w:rsidP="001D0E07">
      <w:pPr>
        <w:pStyle w:val="a5"/>
        <w:spacing w:before="0" w:beforeAutospacing="0" w:after="0" w:afterAutospacing="0" w:line="360" w:lineRule="auto"/>
        <w:ind w:firstLine="709"/>
        <w:rPr>
          <w:color w:val="000000"/>
          <w:sz w:val="28"/>
          <w:szCs w:val="28"/>
        </w:rPr>
      </w:pPr>
      <w:r w:rsidRPr="001D0E07">
        <w:rPr>
          <w:color w:val="000000"/>
          <w:sz w:val="28"/>
          <w:szCs w:val="28"/>
        </w:rPr>
        <w:t xml:space="preserve">Если при нормальной работе двигателя фазы статора соединены в треугольник, то, как показано на рис.3.1, при пуске первоначально они соединяются в звезду. Для этого вначале включается выключатель </w:t>
      </w:r>
      <w:r w:rsidRPr="001D0E07">
        <w:rPr>
          <w:i/>
          <w:iCs/>
          <w:color w:val="000000"/>
          <w:sz w:val="28"/>
          <w:szCs w:val="28"/>
        </w:rPr>
        <w:t>Q</w:t>
      </w:r>
      <w:r w:rsidRPr="001D0E07">
        <w:rPr>
          <w:color w:val="000000"/>
          <w:sz w:val="28"/>
          <w:szCs w:val="28"/>
        </w:rPr>
        <w:t xml:space="preserve"> , а затем переключатель </w:t>
      </w:r>
      <w:r w:rsidRPr="001D0E07">
        <w:rPr>
          <w:i/>
          <w:iCs/>
          <w:color w:val="000000"/>
          <w:sz w:val="28"/>
          <w:szCs w:val="28"/>
        </w:rPr>
        <w:t>S</w:t>
      </w:r>
      <w:r w:rsidRPr="001D0E07">
        <w:rPr>
          <w:color w:val="000000"/>
          <w:sz w:val="28"/>
          <w:szCs w:val="28"/>
        </w:rPr>
        <w:t xml:space="preserve"> ставится в нижнее положение </w:t>
      </w:r>
      <w:r w:rsidRPr="001D0E07">
        <w:rPr>
          <w:i/>
          <w:iCs/>
          <w:color w:val="000000"/>
          <w:sz w:val="28"/>
          <w:szCs w:val="28"/>
        </w:rPr>
        <w:t>Пуск</w:t>
      </w:r>
      <w:r w:rsidRPr="001D0E07">
        <w:rPr>
          <w:color w:val="000000"/>
          <w:sz w:val="28"/>
          <w:szCs w:val="28"/>
        </w:rPr>
        <w:t xml:space="preserve">. В таком положении </w:t>
      </w:r>
      <w:r w:rsidRPr="001D0E07">
        <w:rPr>
          <w:color w:val="000000"/>
          <w:sz w:val="28"/>
          <w:szCs w:val="28"/>
        </w:rPr>
        <w:lastRenderedPageBreak/>
        <w:t xml:space="preserve">концы фаз </w:t>
      </w:r>
      <w:r w:rsidRPr="001D0E07">
        <w:rPr>
          <w:i/>
          <w:iCs/>
          <w:color w:val="000000"/>
          <w:sz w:val="28"/>
          <w:szCs w:val="28"/>
        </w:rPr>
        <w:t>X, Y, Z</w:t>
      </w:r>
      <w:r w:rsidRPr="001D0E07">
        <w:rPr>
          <w:color w:val="000000"/>
          <w:sz w:val="28"/>
          <w:szCs w:val="28"/>
        </w:rPr>
        <w:t xml:space="preserve"> соединены между собой, т. е. фазы соединены звездой. При этом напряжение на фазе в </w:t>
      </w:r>
      <w:r w:rsidRPr="001D0E07">
        <w:rPr>
          <w:noProof/>
          <w:color w:val="000000"/>
          <w:sz w:val="28"/>
          <w:szCs w:val="28"/>
        </w:rPr>
        <w:drawing>
          <wp:inline distT="0" distB="0" distL="0" distR="0" wp14:anchorId="3E831D82" wp14:editId="470FDF7D">
            <wp:extent cx="255270" cy="180975"/>
            <wp:effectExtent l="0" t="0" r="0" b="0"/>
            <wp:docPr id="4" name="Рисунок 4" descr="https://studfile.net/html/2706/8/html_GUhHga2RKN.B3hN/img-AwO07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studfile.net/html/2706/8/html_GUhHga2RKN.B3hN/img-AwO07n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7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D0E07">
        <w:rPr>
          <w:color w:val="000000"/>
          <w:sz w:val="28"/>
          <w:szCs w:val="28"/>
        </w:rPr>
        <w:t xml:space="preserve"> раз меньше линейного. В результате линейный ток при пуске в 3 раза меньше, чем при соединении треугольником. При разгоне ротора в конце пуска переключатель </w:t>
      </w:r>
      <w:r w:rsidRPr="001D0E07">
        <w:rPr>
          <w:i/>
          <w:iCs/>
          <w:color w:val="000000"/>
          <w:sz w:val="28"/>
          <w:szCs w:val="28"/>
        </w:rPr>
        <w:t>S</w:t>
      </w:r>
      <w:r w:rsidRPr="001D0E07">
        <w:rPr>
          <w:color w:val="000000"/>
          <w:sz w:val="28"/>
          <w:szCs w:val="28"/>
        </w:rPr>
        <w:t xml:space="preserve"> переводится в верхнее положение и, как видно из рис.3.1, фазы статора </w:t>
      </w:r>
      <w:proofErr w:type="spellStart"/>
      <w:r w:rsidRPr="001D0E07">
        <w:rPr>
          <w:color w:val="000000"/>
          <w:sz w:val="28"/>
          <w:szCs w:val="28"/>
        </w:rPr>
        <w:t>пересоединяются</w:t>
      </w:r>
      <w:proofErr w:type="spellEnd"/>
      <w:r w:rsidRPr="001D0E07">
        <w:rPr>
          <w:color w:val="000000"/>
          <w:sz w:val="28"/>
          <w:szCs w:val="28"/>
        </w:rPr>
        <w:t xml:space="preserve"> в треугольник. Недостатком этого способа является то, что пусковой момент также уменьшается в 3 раза, так как момент пропорционален квадрату фазного напряжения</w:t>
      </w:r>
      <w:proofErr w:type="gramStart"/>
      <w:r w:rsidRPr="001D0E07">
        <w:rPr>
          <w:color w:val="000000"/>
          <w:sz w:val="28"/>
          <w:szCs w:val="28"/>
        </w:rPr>
        <w:t xml:space="preserve"> ,</w:t>
      </w:r>
      <w:proofErr w:type="gramEnd"/>
      <w:r w:rsidRPr="001D0E07">
        <w:rPr>
          <w:color w:val="000000"/>
          <w:sz w:val="28"/>
          <w:szCs w:val="28"/>
        </w:rPr>
        <w:t xml:space="preserve"> которое в </w:t>
      </w:r>
      <w:r w:rsidRPr="001D0E07">
        <w:rPr>
          <w:noProof/>
          <w:color w:val="000000"/>
          <w:sz w:val="28"/>
          <w:szCs w:val="28"/>
        </w:rPr>
        <w:drawing>
          <wp:inline distT="0" distB="0" distL="0" distR="0" wp14:anchorId="46FDA164" wp14:editId="0B255126">
            <wp:extent cx="255270" cy="180975"/>
            <wp:effectExtent l="0" t="0" r="0" b="0"/>
            <wp:docPr id="3" name="Рисунок 3" descr="https://studfile.net/html/2706/8/html_GUhHga2RKN.B3hN/img-QvqPq_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studfile.net/html/2706/8/html_GUhHga2RKN.B3hN/img-QvqPq_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7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D0E07">
        <w:rPr>
          <w:color w:val="000000"/>
          <w:sz w:val="28"/>
          <w:szCs w:val="28"/>
        </w:rPr>
        <w:t xml:space="preserve"> раз меньше при соединении фаз звездой.</w:t>
      </w:r>
    </w:p>
    <w:p w:rsidR="001D0E07" w:rsidRPr="001D0E07" w:rsidRDefault="001D0E07" w:rsidP="001D0E07">
      <w:pPr>
        <w:pStyle w:val="a5"/>
        <w:spacing w:before="0" w:beforeAutospacing="0" w:after="0" w:afterAutospacing="0" w:line="360" w:lineRule="auto"/>
        <w:ind w:firstLine="709"/>
        <w:rPr>
          <w:color w:val="000000"/>
          <w:sz w:val="28"/>
          <w:szCs w:val="28"/>
        </w:rPr>
      </w:pPr>
      <w:r w:rsidRPr="001D0E07">
        <w:rPr>
          <w:b/>
          <w:bCs/>
          <w:i/>
          <w:iCs/>
          <w:color w:val="000000"/>
          <w:sz w:val="28"/>
          <w:szCs w:val="28"/>
        </w:rPr>
        <w:t>Пуск при включении добавочных резисторов в цепь статора</w:t>
      </w:r>
      <w:r w:rsidRPr="001D0E07">
        <w:rPr>
          <w:color w:val="000000"/>
          <w:sz w:val="28"/>
          <w:szCs w:val="28"/>
        </w:rPr>
        <w:t xml:space="preserve"> (рис.3.2). Перед пуском выключатель (пускатель) </w:t>
      </w:r>
      <w:r w:rsidRPr="001D0E07">
        <w:rPr>
          <w:i/>
          <w:iCs/>
          <w:color w:val="000000"/>
          <w:sz w:val="28"/>
          <w:szCs w:val="28"/>
        </w:rPr>
        <w:t>Q</w:t>
      </w:r>
      <w:r w:rsidRPr="001D0E07">
        <w:rPr>
          <w:i/>
          <w:iCs/>
          <w:color w:val="000000"/>
          <w:sz w:val="28"/>
          <w:szCs w:val="28"/>
          <w:vertAlign w:val="subscript"/>
        </w:rPr>
        <w:t>2</w:t>
      </w:r>
      <w:r w:rsidRPr="001D0E07">
        <w:rPr>
          <w:color w:val="000000"/>
          <w:sz w:val="28"/>
          <w:szCs w:val="28"/>
        </w:rPr>
        <w:t xml:space="preserve"> находится в разомкнутом состоянии и замыкается выключатель </w:t>
      </w:r>
      <w:r w:rsidRPr="001D0E07">
        <w:rPr>
          <w:i/>
          <w:iCs/>
          <w:color w:val="000000"/>
          <w:sz w:val="28"/>
          <w:szCs w:val="28"/>
        </w:rPr>
        <w:t>Q</w:t>
      </w:r>
      <w:r w:rsidRPr="001D0E07">
        <w:rPr>
          <w:i/>
          <w:iCs/>
          <w:color w:val="000000"/>
          <w:sz w:val="28"/>
          <w:szCs w:val="28"/>
          <w:vertAlign w:val="subscript"/>
        </w:rPr>
        <w:t>1</w:t>
      </w:r>
      <w:r w:rsidRPr="001D0E07">
        <w:rPr>
          <w:color w:val="000000"/>
          <w:sz w:val="28"/>
          <w:szCs w:val="28"/>
        </w:rPr>
        <w:t xml:space="preserve">. При этом в цепь статора включены добавочные резисторы </w:t>
      </w:r>
      <w:proofErr w:type="spellStart"/>
      <w:proofErr w:type="gramStart"/>
      <w:r w:rsidRPr="001D0E07">
        <w:rPr>
          <w:color w:val="000000"/>
          <w:sz w:val="28"/>
          <w:szCs w:val="28"/>
        </w:rPr>
        <w:t>R</w:t>
      </w:r>
      <w:proofErr w:type="gramEnd"/>
      <w:r w:rsidRPr="001D0E07">
        <w:rPr>
          <w:color w:val="000000"/>
          <w:sz w:val="28"/>
          <w:szCs w:val="28"/>
          <w:vertAlign w:val="subscript"/>
        </w:rPr>
        <w:t>доб</w:t>
      </w:r>
      <w:proofErr w:type="spellEnd"/>
      <w:r w:rsidRPr="001D0E07">
        <w:rPr>
          <w:color w:val="000000"/>
          <w:sz w:val="28"/>
          <w:szCs w:val="28"/>
        </w:rPr>
        <w:t>. В результате обмотка статора питается пониженным напряжением U</w:t>
      </w:r>
      <w:r w:rsidRPr="001D0E07">
        <w:rPr>
          <w:color w:val="000000"/>
          <w:sz w:val="28"/>
          <w:szCs w:val="28"/>
          <w:vertAlign w:val="subscript"/>
        </w:rPr>
        <w:t xml:space="preserve">1n </w:t>
      </w:r>
      <w:r w:rsidRPr="001D0E07">
        <w:rPr>
          <w:color w:val="000000"/>
          <w:sz w:val="28"/>
          <w:szCs w:val="28"/>
        </w:rPr>
        <w:t>= U</w:t>
      </w:r>
      <w:r w:rsidRPr="001D0E07">
        <w:rPr>
          <w:color w:val="000000"/>
          <w:sz w:val="28"/>
          <w:szCs w:val="28"/>
          <w:vertAlign w:val="subscript"/>
        </w:rPr>
        <w:t xml:space="preserve">1ном </w:t>
      </w:r>
      <w:r w:rsidRPr="001D0E07">
        <w:rPr>
          <w:color w:val="000000"/>
          <w:sz w:val="28"/>
          <w:szCs w:val="28"/>
        </w:rPr>
        <w:t xml:space="preserve">- </w:t>
      </w:r>
      <w:proofErr w:type="spellStart"/>
      <w:proofErr w:type="gramStart"/>
      <w:r w:rsidRPr="001D0E07">
        <w:rPr>
          <w:color w:val="000000"/>
          <w:sz w:val="28"/>
          <w:szCs w:val="28"/>
        </w:rPr>
        <w:t>I</w:t>
      </w:r>
      <w:r w:rsidRPr="001D0E07">
        <w:rPr>
          <w:color w:val="000000"/>
          <w:sz w:val="28"/>
          <w:szCs w:val="28"/>
          <w:vertAlign w:val="subscript"/>
        </w:rPr>
        <w:t>n</w:t>
      </w:r>
      <w:r w:rsidRPr="001D0E07">
        <w:rPr>
          <w:color w:val="000000"/>
          <w:sz w:val="28"/>
          <w:szCs w:val="28"/>
        </w:rPr>
        <w:t>R</w:t>
      </w:r>
      <w:proofErr w:type="gramEnd"/>
      <w:r w:rsidRPr="001D0E07">
        <w:rPr>
          <w:color w:val="000000"/>
          <w:sz w:val="28"/>
          <w:szCs w:val="28"/>
          <w:vertAlign w:val="subscript"/>
        </w:rPr>
        <w:t>доб</w:t>
      </w:r>
      <w:proofErr w:type="spellEnd"/>
      <w:r w:rsidRPr="001D0E07">
        <w:rPr>
          <w:color w:val="000000"/>
          <w:sz w:val="28"/>
          <w:szCs w:val="28"/>
        </w:rPr>
        <w:t xml:space="preserve">. После разгона двигателя замыкается выключатель </w:t>
      </w:r>
      <w:proofErr w:type="gramStart"/>
      <w:r w:rsidRPr="001D0E07">
        <w:rPr>
          <w:i/>
          <w:iCs/>
          <w:color w:val="000000"/>
          <w:sz w:val="28"/>
          <w:szCs w:val="28"/>
        </w:rPr>
        <w:t>Q</w:t>
      </w:r>
      <w:r w:rsidRPr="001D0E07">
        <w:rPr>
          <w:i/>
          <w:iCs/>
          <w:color w:val="000000"/>
          <w:sz w:val="28"/>
          <w:szCs w:val="28"/>
          <w:vertAlign w:val="subscript"/>
        </w:rPr>
        <w:t>2</w:t>
      </w:r>
      <w:proofErr w:type="gramEnd"/>
      <w:r w:rsidRPr="001D0E07">
        <w:rPr>
          <w:color w:val="000000"/>
          <w:sz w:val="28"/>
          <w:szCs w:val="28"/>
        </w:rPr>
        <w:t xml:space="preserve"> и обмотка статора включается на номинальное напряжение </w:t>
      </w:r>
      <w:r w:rsidRPr="001D0E07">
        <w:rPr>
          <w:i/>
          <w:iCs/>
          <w:color w:val="000000"/>
          <w:sz w:val="28"/>
          <w:szCs w:val="28"/>
        </w:rPr>
        <w:t>U</w:t>
      </w:r>
      <w:r w:rsidRPr="001D0E07">
        <w:rPr>
          <w:color w:val="000000"/>
          <w:sz w:val="28"/>
          <w:szCs w:val="28"/>
          <w:vertAlign w:val="subscript"/>
        </w:rPr>
        <w:t>1ном</w:t>
      </w:r>
      <w:r w:rsidRPr="001D0E07">
        <w:rPr>
          <w:color w:val="000000"/>
          <w:sz w:val="28"/>
          <w:szCs w:val="28"/>
        </w:rPr>
        <w:t xml:space="preserve">. Подбором </w:t>
      </w:r>
      <w:proofErr w:type="spellStart"/>
      <w:r w:rsidRPr="001D0E07">
        <w:rPr>
          <w:i/>
          <w:iCs/>
          <w:color w:val="000000"/>
          <w:sz w:val="28"/>
          <w:szCs w:val="28"/>
        </w:rPr>
        <w:t>R</w:t>
      </w:r>
      <w:r w:rsidRPr="001D0E07">
        <w:rPr>
          <w:color w:val="000000"/>
          <w:sz w:val="28"/>
          <w:szCs w:val="28"/>
          <w:vertAlign w:val="subscript"/>
        </w:rPr>
        <w:t>доб</w:t>
      </w:r>
      <w:proofErr w:type="spellEnd"/>
      <w:r w:rsidRPr="001D0E07">
        <w:rPr>
          <w:color w:val="000000"/>
          <w:sz w:val="28"/>
          <w:szCs w:val="28"/>
        </w:rPr>
        <w:t xml:space="preserve"> можно ограничить пусковой ток до </w:t>
      </w:r>
      <w:proofErr w:type="gramStart"/>
      <w:r w:rsidRPr="001D0E07">
        <w:rPr>
          <w:color w:val="000000"/>
          <w:sz w:val="28"/>
          <w:szCs w:val="28"/>
        </w:rPr>
        <w:t>допустимого</w:t>
      </w:r>
      <w:proofErr w:type="gramEnd"/>
      <w:r w:rsidRPr="001D0E07">
        <w:rPr>
          <w:color w:val="000000"/>
          <w:sz w:val="28"/>
          <w:szCs w:val="28"/>
        </w:rPr>
        <w:t>.</w:t>
      </w:r>
    </w:p>
    <w:p w:rsidR="001D0E07" w:rsidRPr="001D0E07" w:rsidRDefault="001D0E07" w:rsidP="001D0E07">
      <w:pPr>
        <w:pStyle w:val="a5"/>
        <w:spacing w:before="0" w:beforeAutospacing="0" w:after="0" w:afterAutospacing="0" w:line="360" w:lineRule="auto"/>
        <w:ind w:firstLine="709"/>
        <w:rPr>
          <w:color w:val="000000"/>
          <w:sz w:val="28"/>
          <w:szCs w:val="28"/>
        </w:rPr>
      </w:pPr>
      <w:proofErr w:type="gramStart"/>
      <w:r w:rsidRPr="001D0E07">
        <w:rPr>
          <w:color w:val="000000"/>
          <w:sz w:val="28"/>
          <w:szCs w:val="28"/>
        </w:rPr>
        <w:t>Следует иметь в виду, что момент при пуске, пропорциональный U</w:t>
      </w:r>
      <w:r w:rsidRPr="001D0E07">
        <w:rPr>
          <w:color w:val="000000"/>
          <w:sz w:val="28"/>
          <w:szCs w:val="28"/>
          <w:vertAlign w:val="superscript"/>
        </w:rPr>
        <w:t>2</w:t>
      </w:r>
      <w:r w:rsidRPr="001D0E07">
        <w:rPr>
          <w:color w:val="000000"/>
          <w:sz w:val="28"/>
          <w:szCs w:val="28"/>
          <w:vertAlign w:val="subscript"/>
        </w:rPr>
        <w:t>1п</w:t>
      </w:r>
      <w:r w:rsidRPr="001D0E07">
        <w:rPr>
          <w:color w:val="000000"/>
          <w:sz w:val="28"/>
          <w:szCs w:val="28"/>
        </w:rPr>
        <w:t>, будет меньше и составлять (</w:t>
      </w:r>
      <w:r w:rsidRPr="001D0E07">
        <w:rPr>
          <w:i/>
          <w:iCs/>
          <w:color w:val="000000"/>
          <w:sz w:val="28"/>
          <w:szCs w:val="28"/>
        </w:rPr>
        <w:t>U</w:t>
      </w:r>
      <w:r w:rsidRPr="001D0E07">
        <w:rPr>
          <w:color w:val="000000"/>
          <w:sz w:val="28"/>
          <w:szCs w:val="28"/>
          <w:vertAlign w:val="subscript"/>
        </w:rPr>
        <w:t>1п</w:t>
      </w:r>
      <w:r w:rsidRPr="001D0E07">
        <w:rPr>
          <w:color w:val="000000"/>
          <w:sz w:val="28"/>
          <w:szCs w:val="28"/>
        </w:rPr>
        <w:t xml:space="preserve">/ </w:t>
      </w:r>
      <w:r w:rsidRPr="001D0E07">
        <w:rPr>
          <w:i/>
          <w:iCs/>
          <w:color w:val="000000"/>
          <w:sz w:val="28"/>
          <w:szCs w:val="28"/>
        </w:rPr>
        <w:t>U</w:t>
      </w:r>
      <w:r w:rsidRPr="001D0E07">
        <w:rPr>
          <w:color w:val="000000"/>
          <w:sz w:val="28"/>
          <w:szCs w:val="28"/>
          <w:vertAlign w:val="subscript"/>
        </w:rPr>
        <w:t>1ном</w:t>
      </w:r>
      <w:r w:rsidRPr="001D0E07">
        <w:rPr>
          <w:color w:val="000000"/>
          <w:sz w:val="28"/>
          <w:szCs w:val="28"/>
        </w:rPr>
        <w:t>)</w:t>
      </w:r>
      <w:r w:rsidRPr="001D0E07">
        <w:rPr>
          <w:color w:val="000000"/>
          <w:sz w:val="28"/>
          <w:szCs w:val="28"/>
          <w:vertAlign w:val="superscript"/>
        </w:rPr>
        <w:t>2</w:t>
      </w:r>
      <w:r w:rsidRPr="001D0E07">
        <w:rPr>
          <w:color w:val="000000"/>
          <w:sz w:val="28"/>
          <w:szCs w:val="28"/>
        </w:rPr>
        <w:t xml:space="preserve"> номинального.</w:t>
      </w:r>
      <w:proofErr w:type="gramEnd"/>
      <w:r w:rsidRPr="001D0E07">
        <w:rPr>
          <w:color w:val="000000"/>
          <w:sz w:val="28"/>
          <w:szCs w:val="28"/>
        </w:rPr>
        <w:t xml:space="preserve"> Важно отметить, что при этом способе пуска значительны потери в сопротивлении </w:t>
      </w:r>
      <w:proofErr w:type="spellStart"/>
      <w:proofErr w:type="gramStart"/>
      <w:r w:rsidRPr="001D0E07">
        <w:rPr>
          <w:color w:val="000000"/>
          <w:sz w:val="28"/>
          <w:szCs w:val="28"/>
        </w:rPr>
        <w:t>R</w:t>
      </w:r>
      <w:proofErr w:type="gramEnd"/>
      <w:r w:rsidRPr="001D0E07">
        <w:rPr>
          <w:color w:val="000000"/>
          <w:sz w:val="28"/>
          <w:szCs w:val="28"/>
          <w:vertAlign w:val="subscript"/>
        </w:rPr>
        <w:t>доб</w:t>
      </w:r>
      <w:proofErr w:type="spellEnd"/>
      <w:r w:rsidRPr="001D0E07">
        <w:rPr>
          <w:color w:val="000000"/>
          <w:sz w:val="28"/>
          <w:szCs w:val="28"/>
        </w:rPr>
        <w:t xml:space="preserve"> (R</w:t>
      </w:r>
      <w:r w:rsidRPr="001D0E07">
        <w:rPr>
          <w:color w:val="000000"/>
          <w:sz w:val="28"/>
          <w:szCs w:val="28"/>
          <w:vertAlign w:val="subscript"/>
        </w:rPr>
        <w:t>доб</w:t>
      </w:r>
      <w:r w:rsidRPr="001D0E07">
        <w:rPr>
          <w:color w:val="000000"/>
          <w:sz w:val="28"/>
          <w:szCs w:val="28"/>
        </w:rPr>
        <w:t>I</w:t>
      </w:r>
      <w:r w:rsidRPr="001D0E07">
        <w:rPr>
          <w:color w:val="000000"/>
          <w:sz w:val="28"/>
          <w:szCs w:val="28"/>
          <w:vertAlign w:val="superscript"/>
        </w:rPr>
        <w:t>2</w:t>
      </w:r>
      <w:r w:rsidRPr="001D0E07">
        <w:rPr>
          <w:color w:val="000000"/>
          <w:sz w:val="28"/>
          <w:szCs w:val="28"/>
          <w:vertAlign w:val="subscript"/>
        </w:rPr>
        <w:t>1п</w:t>
      </w:r>
      <w:r w:rsidRPr="001D0E07">
        <w:rPr>
          <w:color w:val="000000"/>
          <w:sz w:val="28"/>
          <w:szCs w:val="28"/>
        </w:rPr>
        <w:t xml:space="preserve">). Можно вместо резисторов </w:t>
      </w:r>
      <w:proofErr w:type="spellStart"/>
      <w:r w:rsidRPr="001D0E07">
        <w:rPr>
          <w:i/>
          <w:iCs/>
          <w:color w:val="000000"/>
          <w:sz w:val="28"/>
          <w:szCs w:val="28"/>
        </w:rPr>
        <w:t>R</w:t>
      </w:r>
      <w:r w:rsidRPr="001D0E07">
        <w:rPr>
          <w:color w:val="000000"/>
          <w:sz w:val="28"/>
          <w:szCs w:val="28"/>
          <w:vertAlign w:val="subscript"/>
        </w:rPr>
        <w:t>доб</w:t>
      </w:r>
      <w:proofErr w:type="spellEnd"/>
      <w:r w:rsidRPr="001D0E07">
        <w:rPr>
          <w:color w:val="000000"/>
          <w:sz w:val="28"/>
          <w:szCs w:val="28"/>
        </w:rPr>
        <w:t xml:space="preserve"> включать катушки с индуктивным сопротивлением </w:t>
      </w:r>
      <w:proofErr w:type="spellStart"/>
      <w:proofErr w:type="gramStart"/>
      <w:r w:rsidRPr="001D0E07">
        <w:rPr>
          <w:color w:val="000000"/>
          <w:sz w:val="28"/>
          <w:szCs w:val="28"/>
        </w:rPr>
        <w:t>X</w:t>
      </w:r>
      <w:proofErr w:type="gramEnd"/>
      <w:r w:rsidRPr="001D0E07">
        <w:rPr>
          <w:color w:val="000000"/>
          <w:sz w:val="28"/>
          <w:szCs w:val="28"/>
          <w:vertAlign w:val="subscript"/>
        </w:rPr>
        <w:t>доб</w:t>
      </w:r>
      <w:proofErr w:type="spellEnd"/>
      <w:r w:rsidRPr="001D0E07">
        <w:rPr>
          <w:color w:val="000000"/>
          <w:sz w:val="28"/>
          <w:szCs w:val="28"/>
        </w:rPr>
        <w:t xml:space="preserve">, близким к </w:t>
      </w:r>
      <w:proofErr w:type="spellStart"/>
      <w:r w:rsidRPr="001D0E07">
        <w:rPr>
          <w:i/>
          <w:iCs/>
          <w:color w:val="000000"/>
          <w:sz w:val="28"/>
          <w:szCs w:val="28"/>
        </w:rPr>
        <w:t>R</w:t>
      </w:r>
      <w:r w:rsidRPr="001D0E07">
        <w:rPr>
          <w:color w:val="000000"/>
          <w:sz w:val="28"/>
          <w:szCs w:val="28"/>
          <w:vertAlign w:val="subscript"/>
        </w:rPr>
        <w:t>доб</w:t>
      </w:r>
      <w:proofErr w:type="spellEnd"/>
      <w:r w:rsidRPr="001D0E07">
        <w:rPr>
          <w:color w:val="000000"/>
          <w:sz w:val="28"/>
          <w:szCs w:val="28"/>
        </w:rPr>
        <w:t>. Применение катушек позволяет уменьшить потери в пусковом сопротивлении.</w:t>
      </w:r>
    </w:p>
    <w:p w:rsidR="001D0E07" w:rsidRPr="001D0E07" w:rsidRDefault="001D0E07" w:rsidP="001D0E07">
      <w:pPr>
        <w:pStyle w:val="a5"/>
        <w:spacing w:before="0" w:beforeAutospacing="0" w:after="0" w:afterAutospacing="0" w:line="360" w:lineRule="auto"/>
        <w:ind w:firstLine="709"/>
        <w:jc w:val="center"/>
        <w:rPr>
          <w:color w:val="000000"/>
          <w:sz w:val="28"/>
          <w:szCs w:val="28"/>
        </w:rPr>
      </w:pPr>
      <w:r w:rsidRPr="001D0E07">
        <w:rPr>
          <w:noProof/>
          <w:color w:val="000000"/>
          <w:sz w:val="28"/>
          <w:szCs w:val="28"/>
        </w:rPr>
        <w:drawing>
          <wp:inline distT="0" distB="0" distL="0" distR="0" wp14:anchorId="31A6CDC9" wp14:editId="67316D96">
            <wp:extent cx="3529965" cy="2137410"/>
            <wp:effectExtent l="0" t="0" r="0" b="0"/>
            <wp:docPr id="2" name="Рисунок 2" descr="https://studfile.net/html/2706/8/html_GUhHga2RKN.B3hN/img-dGWSlw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studfile.net/html/2706/8/html_GUhHga2RKN.B3hN/img-dGWSlw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9965" cy="2137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6405" w:type="dxa"/>
        <w:jc w:val="center"/>
        <w:tblInd w:w="116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487"/>
        <w:gridCol w:w="2918"/>
      </w:tblGrid>
      <w:tr w:rsidR="001D0E07" w:rsidRPr="001D0E07" w:rsidTr="007626E4">
        <w:trPr>
          <w:jc w:val="center"/>
        </w:trPr>
        <w:tc>
          <w:tcPr>
            <w:tcW w:w="3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D0E07" w:rsidRPr="007626E4" w:rsidRDefault="001D0E07" w:rsidP="001D0E07">
            <w:pPr>
              <w:pStyle w:val="a5"/>
              <w:spacing w:before="0" w:beforeAutospacing="0" w:after="0" w:afterAutospacing="0" w:line="360" w:lineRule="auto"/>
              <w:ind w:firstLine="709"/>
              <w:rPr>
                <w:sz w:val="20"/>
                <w:szCs w:val="28"/>
              </w:rPr>
            </w:pPr>
            <w:r w:rsidRPr="007626E4">
              <w:rPr>
                <w:sz w:val="20"/>
                <w:szCs w:val="28"/>
              </w:rPr>
              <w:lastRenderedPageBreak/>
              <w:t>Рис. 3.2. Схема пуска при включении добавочных резисторов в цепь статора</w:t>
            </w:r>
          </w:p>
        </w:tc>
        <w:tc>
          <w:tcPr>
            <w:tcW w:w="2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D0E07" w:rsidRPr="007626E4" w:rsidRDefault="001D0E07" w:rsidP="001D0E07">
            <w:pPr>
              <w:pStyle w:val="a5"/>
              <w:spacing w:before="0" w:beforeAutospacing="0" w:after="0" w:afterAutospacing="0" w:line="360" w:lineRule="auto"/>
              <w:ind w:firstLine="709"/>
              <w:rPr>
                <w:sz w:val="20"/>
                <w:szCs w:val="28"/>
              </w:rPr>
            </w:pPr>
            <w:r w:rsidRPr="007626E4">
              <w:rPr>
                <w:sz w:val="20"/>
                <w:szCs w:val="28"/>
              </w:rPr>
              <w:t xml:space="preserve">Рис. 3.3.Схема </w:t>
            </w:r>
            <w:proofErr w:type="gramStart"/>
            <w:r w:rsidRPr="007626E4">
              <w:rPr>
                <w:sz w:val="20"/>
                <w:szCs w:val="28"/>
              </w:rPr>
              <w:t>автотрансформаторного</w:t>
            </w:r>
            <w:proofErr w:type="gramEnd"/>
          </w:p>
          <w:p w:rsidR="001D0E07" w:rsidRPr="007626E4" w:rsidRDefault="001D0E07" w:rsidP="001D0E07">
            <w:pPr>
              <w:pStyle w:val="a5"/>
              <w:spacing w:before="0" w:beforeAutospacing="0" w:after="0" w:afterAutospacing="0" w:line="360" w:lineRule="auto"/>
              <w:ind w:firstLine="709"/>
              <w:rPr>
                <w:sz w:val="20"/>
                <w:szCs w:val="28"/>
              </w:rPr>
            </w:pPr>
            <w:r w:rsidRPr="007626E4">
              <w:rPr>
                <w:sz w:val="20"/>
                <w:szCs w:val="28"/>
              </w:rPr>
              <w:t>пуска</w:t>
            </w:r>
          </w:p>
        </w:tc>
      </w:tr>
    </w:tbl>
    <w:p w:rsidR="001D0E07" w:rsidRPr="001D0E07" w:rsidRDefault="001D0E07" w:rsidP="001D0E07">
      <w:pPr>
        <w:pStyle w:val="a5"/>
        <w:spacing w:before="0" w:beforeAutospacing="0" w:after="0" w:afterAutospacing="0" w:line="360" w:lineRule="auto"/>
        <w:ind w:firstLine="709"/>
        <w:rPr>
          <w:color w:val="000000"/>
          <w:sz w:val="28"/>
          <w:szCs w:val="28"/>
        </w:rPr>
      </w:pPr>
      <w:r w:rsidRPr="001D0E07">
        <w:rPr>
          <w:b/>
          <w:bCs/>
          <w:i/>
          <w:iCs/>
          <w:color w:val="000000"/>
          <w:sz w:val="28"/>
          <w:szCs w:val="28"/>
        </w:rPr>
        <w:t>Автотрансформаторный пуск.</w:t>
      </w:r>
      <w:r w:rsidRPr="001D0E07">
        <w:rPr>
          <w:color w:val="000000"/>
          <w:sz w:val="28"/>
          <w:szCs w:val="28"/>
        </w:rPr>
        <w:t xml:space="preserve"> Кроме указанных выше способов можно применить так называемый автотрансформаторный пуск. Соответствующая схема показана на рис.3.3. Перед пуском переключатель </w:t>
      </w:r>
      <w:r w:rsidRPr="001D0E07">
        <w:rPr>
          <w:i/>
          <w:iCs/>
          <w:color w:val="000000"/>
          <w:sz w:val="28"/>
          <w:szCs w:val="28"/>
        </w:rPr>
        <w:t>S</w:t>
      </w:r>
      <w:r w:rsidRPr="001D0E07">
        <w:rPr>
          <w:color w:val="000000"/>
          <w:sz w:val="28"/>
          <w:szCs w:val="28"/>
        </w:rPr>
        <w:t xml:space="preserve"> устанавливается в положение </w:t>
      </w:r>
      <w:r w:rsidRPr="001D0E07">
        <w:rPr>
          <w:i/>
          <w:iCs/>
          <w:color w:val="000000"/>
          <w:sz w:val="28"/>
          <w:szCs w:val="28"/>
        </w:rPr>
        <w:t>1</w:t>
      </w:r>
      <w:r w:rsidRPr="001D0E07">
        <w:rPr>
          <w:color w:val="000000"/>
          <w:sz w:val="28"/>
          <w:szCs w:val="28"/>
        </w:rPr>
        <w:t xml:space="preserve">, а затем включается выключатель </w:t>
      </w:r>
      <w:r w:rsidRPr="001D0E07">
        <w:rPr>
          <w:i/>
          <w:iCs/>
          <w:color w:val="000000"/>
          <w:sz w:val="28"/>
          <w:szCs w:val="28"/>
        </w:rPr>
        <w:t>Q</w:t>
      </w:r>
      <w:r w:rsidRPr="001D0E07">
        <w:rPr>
          <w:color w:val="000000"/>
          <w:sz w:val="28"/>
          <w:szCs w:val="28"/>
        </w:rPr>
        <w:t xml:space="preserve">. При этом в цепь статора включается </w:t>
      </w:r>
      <w:proofErr w:type="gramStart"/>
      <w:r w:rsidRPr="001D0E07">
        <w:rPr>
          <w:color w:val="000000"/>
          <w:sz w:val="28"/>
          <w:szCs w:val="28"/>
        </w:rPr>
        <w:t>автотрансформатор</w:t>
      </w:r>
      <w:proofErr w:type="gramEnd"/>
      <w:r w:rsidRPr="001D0E07">
        <w:rPr>
          <w:color w:val="000000"/>
          <w:sz w:val="28"/>
          <w:szCs w:val="28"/>
        </w:rPr>
        <w:t xml:space="preserve"> и статор питается пониженным напряжением </w:t>
      </w:r>
      <w:r w:rsidRPr="001D0E07">
        <w:rPr>
          <w:i/>
          <w:iCs/>
          <w:color w:val="000000"/>
          <w:sz w:val="28"/>
          <w:szCs w:val="28"/>
        </w:rPr>
        <w:t>U</w:t>
      </w:r>
      <w:r w:rsidRPr="001D0E07">
        <w:rPr>
          <w:color w:val="000000"/>
          <w:sz w:val="28"/>
          <w:szCs w:val="28"/>
          <w:vertAlign w:val="subscript"/>
        </w:rPr>
        <w:t>1п</w:t>
      </w:r>
      <w:r w:rsidRPr="001D0E07">
        <w:rPr>
          <w:color w:val="000000"/>
          <w:sz w:val="28"/>
          <w:szCs w:val="28"/>
        </w:rPr>
        <w:t xml:space="preserve">. Двигатель разгоняется при пониженном напряжении и в конце разгона переключатель </w:t>
      </w:r>
      <w:r w:rsidRPr="001D0E07">
        <w:rPr>
          <w:i/>
          <w:iCs/>
          <w:color w:val="000000"/>
          <w:sz w:val="28"/>
          <w:szCs w:val="28"/>
        </w:rPr>
        <w:t>S</w:t>
      </w:r>
      <w:r w:rsidRPr="001D0E07">
        <w:rPr>
          <w:color w:val="000000"/>
          <w:sz w:val="28"/>
          <w:szCs w:val="28"/>
        </w:rPr>
        <w:t xml:space="preserve"> переводится в положение </w:t>
      </w:r>
      <w:r w:rsidRPr="001D0E07">
        <w:rPr>
          <w:i/>
          <w:iCs/>
          <w:color w:val="000000"/>
          <w:sz w:val="28"/>
          <w:szCs w:val="28"/>
        </w:rPr>
        <w:t>2</w:t>
      </w:r>
      <w:r w:rsidRPr="001D0E07">
        <w:rPr>
          <w:color w:val="000000"/>
          <w:sz w:val="28"/>
          <w:szCs w:val="28"/>
        </w:rPr>
        <w:t xml:space="preserve"> и статор питается номинальным напряжением </w:t>
      </w:r>
      <w:r w:rsidRPr="001D0E07">
        <w:rPr>
          <w:i/>
          <w:iCs/>
          <w:color w:val="000000"/>
          <w:sz w:val="28"/>
          <w:szCs w:val="28"/>
        </w:rPr>
        <w:t>U</w:t>
      </w:r>
      <w:r w:rsidRPr="001D0E07">
        <w:rPr>
          <w:color w:val="000000"/>
          <w:sz w:val="28"/>
          <w:szCs w:val="28"/>
          <w:vertAlign w:val="subscript"/>
        </w:rPr>
        <w:t>1ном</w:t>
      </w:r>
      <w:r w:rsidRPr="001D0E07">
        <w:rPr>
          <w:color w:val="000000"/>
          <w:sz w:val="28"/>
          <w:szCs w:val="28"/>
        </w:rPr>
        <w:t xml:space="preserve">. Если коэффициент трансформации понижающего трансформатора </w:t>
      </w:r>
      <w:r w:rsidRPr="001D0E07">
        <w:rPr>
          <w:i/>
          <w:iCs/>
          <w:color w:val="000000"/>
          <w:sz w:val="28"/>
          <w:szCs w:val="28"/>
        </w:rPr>
        <w:t>n</w:t>
      </w:r>
      <w:r w:rsidRPr="001D0E07">
        <w:rPr>
          <w:color w:val="000000"/>
          <w:sz w:val="28"/>
          <w:szCs w:val="28"/>
        </w:rPr>
        <w:t xml:space="preserve">, тогда ток </w:t>
      </w:r>
      <w:r w:rsidRPr="001D0E07">
        <w:rPr>
          <w:i/>
          <w:iCs/>
          <w:color w:val="000000"/>
          <w:sz w:val="28"/>
          <w:szCs w:val="28"/>
        </w:rPr>
        <w:t>I</w:t>
      </w:r>
      <w:r w:rsidRPr="001D0E07">
        <w:rPr>
          <w:color w:val="000000"/>
          <w:sz w:val="28"/>
          <w:szCs w:val="28"/>
        </w:rPr>
        <w:t xml:space="preserve"> на его входе будет в </w:t>
      </w:r>
      <w:r w:rsidRPr="001D0E07">
        <w:rPr>
          <w:i/>
          <w:iCs/>
          <w:color w:val="000000"/>
          <w:sz w:val="28"/>
          <w:szCs w:val="28"/>
        </w:rPr>
        <w:t>n</w:t>
      </w:r>
      <w:r w:rsidRPr="001D0E07">
        <w:rPr>
          <w:color w:val="000000"/>
          <w:sz w:val="28"/>
          <w:szCs w:val="28"/>
        </w:rPr>
        <w:t xml:space="preserve"> раз меньше. Кроме того, пусковой ток будет также в </w:t>
      </w:r>
      <w:r w:rsidRPr="001D0E07">
        <w:rPr>
          <w:i/>
          <w:iCs/>
          <w:color w:val="000000"/>
          <w:sz w:val="28"/>
          <w:szCs w:val="28"/>
        </w:rPr>
        <w:t>n</w:t>
      </w:r>
      <w:r w:rsidRPr="001D0E07">
        <w:rPr>
          <w:color w:val="000000"/>
          <w:sz w:val="28"/>
          <w:szCs w:val="28"/>
        </w:rPr>
        <w:t xml:space="preserve"> раз меньше, т. е. при пуске ток в сети будет в </w:t>
      </w:r>
      <w:r w:rsidRPr="001D0E07">
        <w:rPr>
          <w:i/>
          <w:iCs/>
          <w:color w:val="000000"/>
          <w:sz w:val="28"/>
          <w:szCs w:val="28"/>
        </w:rPr>
        <w:t>n</w:t>
      </w:r>
      <w:r w:rsidRPr="001D0E07">
        <w:rPr>
          <w:i/>
          <w:iCs/>
          <w:color w:val="000000"/>
          <w:sz w:val="28"/>
          <w:szCs w:val="28"/>
          <w:vertAlign w:val="superscript"/>
        </w:rPr>
        <w:t>2</w:t>
      </w:r>
      <w:r w:rsidRPr="001D0E07">
        <w:rPr>
          <w:color w:val="000000"/>
          <w:sz w:val="28"/>
          <w:szCs w:val="28"/>
        </w:rPr>
        <w:t xml:space="preserve"> раз меньше, чем при непосредственном пуске.</w:t>
      </w:r>
    </w:p>
    <w:p w:rsidR="001D0E07" w:rsidRPr="001D0E07" w:rsidRDefault="001D0E07" w:rsidP="001D0E07">
      <w:pPr>
        <w:pStyle w:val="a5"/>
        <w:spacing w:before="0" w:beforeAutospacing="0" w:after="0" w:afterAutospacing="0" w:line="360" w:lineRule="auto"/>
        <w:ind w:firstLine="709"/>
        <w:rPr>
          <w:color w:val="000000"/>
          <w:sz w:val="28"/>
          <w:szCs w:val="28"/>
        </w:rPr>
      </w:pPr>
      <w:r w:rsidRPr="001D0E07">
        <w:rPr>
          <w:color w:val="000000"/>
          <w:sz w:val="28"/>
          <w:szCs w:val="28"/>
        </w:rPr>
        <w:t>Этот способ, хотя и лучше способа пуска при включении добавочных резисторов в цепь статора, но значительно дороже.</w:t>
      </w:r>
    </w:p>
    <w:p w:rsidR="001D0E07" w:rsidRPr="001D0E07" w:rsidRDefault="001D0E07" w:rsidP="001D0E07">
      <w:pPr>
        <w:pStyle w:val="a5"/>
        <w:spacing w:before="0" w:beforeAutospacing="0" w:after="0" w:afterAutospacing="0" w:line="360" w:lineRule="auto"/>
        <w:ind w:firstLine="709"/>
        <w:jc w:val="center"/>
        <w:rPr>
          <w:color w:val="000000"/>
          <w:sz w:val="28"/>
          <w:szCs w:val="28"/>
        </w:rPr>
      </w:pPr>
      <w:r w:rsidRPr="001D0E07">
        <w:rPr>
          <w:noProof/>
          <w:color w:val="000000"/>
          <w:sz w:val="28"/>
          <w:szCs w:val="28"/>
        </w:rPr>
        <w:lastRenderedPageBreak/>
        <w:drawing>
          <wp:inline distT="0" distB="0" distL="0" distR="0" wp14:anchorId="6E45FDF6" wp14:editId="0E2CCAD8">
            <wp:extent cx="5943600" cy="4444365"/>
            <wp:effectExtent l="0" t="0" r="0" b="0"/>
            <wp:docPr id="1" name="Рисунок 1" descr="https://studfile.net/html/2706/8/html_GUhHga2RKN.B3hN/img-HBnKuq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studfile.net/html/2706/8/html_GUhHga2RKN.B3hN/img-HBnKuq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444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0E07" w:rsidRPr="007626E4" w:rsidRDefault="001D0E07" w:rsidP="007626E4">
      <w:pPr>
        <w:pStyle w:val="a5"/>
        <w:spacing w:before="0" w:beforeAutospacing="0" w:after="0" w:afterAutospacing="0" w:line="360" w:lineRule="auto"/>
        <w:ind w:firstLine="709"/>
        <w:jc w:val="center"/>
        <w:rPr>
          <w:color w:val="000000"/>
          <w:sz w:val="28"/>
          <w:szCs w:val="28"/>
        </w:rPr>
      </w:pPr>
      <w:r w:rsidRPr="001D0E07">
        <w:rPr>
          <w:color w:val="000000"/>
          <w:sz w:val="28"/>
          <w:szCs w:val="28"/>
        </w:rPr>
        <w:t>Рис. 3.4 Схема пуска асинхронного двигателя</w:t>
      </w:r>
    </w:p>
    <w:sectPr w:rsidR="001D0E07" w:rsidRPr="007626E4" w:rsidSect="009537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92195B"/>
    <w:multiLevelType w:val="hybridMultilevel"/>
    <w:tmpl w:val="A2E25BDC"/>
    <w:lvl w:ilvl="0" w:tplc="88AE231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3DA79D3"/>
    <w:multiLevelType w:val="hybridMultilevel"/>
    <w:tmpl w:val="1E26FEC0"/>
    <w:lvl w:ilvl="0" w:tplc="D1985A0E">
      <w:start w:val="1"/>
      <w:numFmt w:val="decimal"/>
      <w:lvlText w:val="%1."/>
      <w:lvlJc w:val="left"/>
      <w:pPr>
        <w:ind w:left="720" w:hanging="360"/>
      </w:pPr>
      <w:rPr>
        <w:sz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A4C75"/>
    <w:rsid w:val="00000FFA"/>
    <w:rsid w:val="00061BAB"/>
    <w:rsid w:val="00083D3E"/>
    <w:rsid w:val="000D2801"/>
    <w:rsid w:val="001201C3"/>
    <w:rsid w:val="001A4C75"/>
    <w:rsid w:val="001D0E07"/>
    <w:rsid w:val="00277CE6"/>
    <w:rsid w:val="002D69E7"/>
    <w:rsid w:val="00301BE6"/>
    <w:rsid w:val="00310EC2"/>
    <w:rsid w:val="00316B16"/>
    <w:rsid w:val="003C2A0B"/>
    <w:rsid w:val="00475031"/>
    <w:rsid w:val="004F02C6"/>
    <w:rsid w:val="00646AA9"/>
    <w:rsid w:val="00670510"/>
    <w:rsid w:val="007626E4"/>
    <w:rsid w:val="00765A2C"/>
    <w:rsid w:val="007E5CB9"/>
    <w:rsid w:val="008C5830"/>
    <w:rsid w:val="009443E3"/>
    <w:rsid w:val="009537CF"/>
    <w:rsid w:val="009847FD"/>
    <w:rsid w:val="00A6328B"/>
    <w:rsid w:val="00B51A5A"/>
    <w:rsid w:val="00B930CB"/>
    <w:rsid w:val="00BF31DB"/>
    <w:rsid w:val="00CF00E6"/>
    <w:rsid w:val="00DA09ED"/>
    <w:rsid w:val="00DF3CEE"/>
    <w:rsid w:val="00E84FFA"/>
    <w:rsid w:val="00EE1A9F"/>
    <w:rsid w:val="00F17449"/>
    <w:rsid w:val="00FB7DAB"/>
    <w:rsid w:val="00FE2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37CF"/>
  </w:style>
  <w:style w:type="paragraph" w:styleId="1">
    <w:name w:val="heading 1"/>
    <w:basedOn w:val="a"/>
    <w:next w:val="a"/>
    <w:link w:val="10"/>
    <w:uiPriority w:val="9"/>
    <w:qFormat/>
    <w:rsid w:val="00B930C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1201C3"/>
    <w:pPr>
      <w:spacing w:before="100" w:beforeAutospacing="1" w:after="100" w:afterAutospacing="1" w:line="240" w:lineRule="auto"/>
      <w:ind w:firstLine="0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65A2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C5830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A4C75"/>
    <w:rPr>
      <w:color w:val="0000FF" w:themeColor="hyperlink"/>
      <w:u w:val="single"/>
    </w:rPr>
  </w:style>
  <w:style w:type="paragraph" w:styleId="a4">
    <w:name w:val="List Paragraph"/>
    <w:basedOn w:val="a"/>
    <w:uiPriority w:val="99"/>
    <w:qFormat/>
    <w:rsid w:val="001A4C75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0D2801"/>
    <w:pPr>
      <w:spacing w:before="100" w:beforeAutospacing="1" w:after="100" w:afterAutospacing="1" w:line="240" w:lineRule="auto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D280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D2801"/>
    <w:rPr>
      <w:rFonts w:ascii="Tahoma" w:hAnsi="Tahoma" w:cs="Tahoma"/>
      <w:sz w:val="16"/>
      <w:szCs w:val="16"/>
    </w:rPr>
  </w:style>
  <w:style w:type="character" w:styleId="a8">
    <w:name w:val="Strong"/>
    <w:basedOn w:val="a0"/>
    <w:uiPriority w:val="22"/>
    <w:qFormat/>
    <w:rsid w:val="00FB7DAB"/>
    <w:rPr>
      <w:b/>
      <w:bCs/>
    </w:rPr>
  </w:style>
  <w:style w:type="character" w:customStyle="1" w:styleId="apple-converted-space">
    <w:name w:val="apple-converted-space"/>
    <w:basedOn w:val="a0"/>
    <w:rsid w:val="00FB7DAB"/>
  </w:style>
  <w:style w:type="character" w:styleId="a9">
    <w:name w:val="FollowedHyperlink"/>
    <w:basedOn w:val="a0"/>
    <w:uiPriority w:val="99"/>
    <w:semiHidden/>
    <w:unhideWhenUsed/>
    <w:rsid w:val="00475031"/>
    <w:rPr>
      <w:color w:val="800080" w:themeColor="followed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1201C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B930C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pluso-counter">
    <w:name w:val="pluso-counter"/>
    <w:basedOn w:val="a0"/>
    <w:rsid w:val="00B930CB"/>
  </w:style>
  <w:style w:type="character" w:customStyle="1" w:styleId="40">
    <w:name w:val="Заголовок 4 Знак"/>
    <w:basedOn w:val="a0"/>
    <w:link w:val="4"/>
    <w:uiPriority w:val="9"/>
    <w:semiHidden/>
    <w:rsid w:val="008C583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30">
    <w:name w:val="Заголовок 3 Знак"/>
    <w:basedOn w:val="a0"/>
    <w:link w:val="3"/>
    <w:uiPriority w:val="9"/>
    <w:semiHidden/>
    <w:rsid w:val="00765A2C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286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670980">
          <w:marLeft w:val="-210"/>
          <w:marRight w:val="-21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621194">
              <w:marLeft w:val="210"/>
              <w:marRight w:val="21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742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258753">
                      <w:marLeft w:val="0"/>
                      <w:marRight w:val="0"/>
                      <w:marTop w:val="10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766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00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9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22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55204">
          <w:marLeft w:val="-210"/>
          <w:marRight w:val="-21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474475">
              <w:marLeft w:val="210"/>
              <w:marRight w:val="21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136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382065">
                      <w:marLeft w:val="0"/>
                      <w:marRight w:val="0"/>
                      <w:marTop w:val="10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328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1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2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8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0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5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3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rina.pivovarova.18@mail.ru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www.youtube.com/watch?v=mwDK-U3pT8I&amp;feature=emb_title" TargetMode="External"/><Relationship Id="rId12" Type="http://schemas.openxmlformats.org/officeDocument/2006/relationships/image" Target="media/image4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andex.ru/video/preview/?filmId=9239498844578269333&amp;from=tabbar&amp;text=&#1051;&#1072;&#1073;&#1086;&#1088;&#1072;&#1090;&#1086;&#1088;&#1085;&#1072;&#1103;+&#1088;&#1072;&#1073;&#1086;&#1090;&#1072;+&#1055;&#1091;&#1089;&#1082;+&#1072;&#1089;&#1080;&#1085;&#1093;&#1088;&#1086;&#1085;&#1085;&#1099;&#1093;+&#1076;&#1074;&#1080;&#1075;&#1072;&#1090;&#1077;&#1083;&#1077;&#1081;+&#1089;+&#1082;&#1086;&#1088;&#1086;&#1090;&#1082;&#1086;&#1079;&#1072;&#1084;&#1082;&#1085;&#1091;&#1090;&#1099;&#1084;+&#1088;&#1086;&#1090;&#1086;&#1088;&#1086;&#1084;" TargetMode="Externa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7</Pages>
  <Words>1427</Words>
  <Characters>8140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31</cp:revision>
  <dcterms:created xsi:type="dcterms:W3CDTF">2020-03-23T06:54:00Z</dcterms:created>
  <dcterms:modified xsi:type="dcterms:W3CDTF">2020-10-28T11:36:00Z</dcterms:modified>
</cp:coreProperties>
</file>